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8FAB" w14:textId="167EC56E" w:rsidR="00506949" w:rsidRPr="00506949" w:rsidRDefault="00506949" w:rsidP="00506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4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319AC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14:paraId="1BAE8131" w14:textId="77777777" w:rsidR="00506949" w:rsidRDefault="00506949" w:rsidP="00506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49">
        <w:rPr>
          <w:rFonts w:ascii="Times New Roman" w:hAnsi="Times New Roman" w:cs="Times New Roman"/>
          <w:b/>
          <w:sz w:val="24"/>
          <w:szCs w:val="24"/>
        </w:rPr>
        <w:t>об аккредитации</w:t>
      </w:r>
    </w:p>
    <w:p w14:paraId="109F0833" w14:textId="77777777" w:rsidR="00506949" w:rsidRPr="00506949" w:rsidRDefault="00506949" w:rsidP="00506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A465F" w14:textId="5DBDB406" w:rsid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 xml:space="preserve">г. </w:t>
      </w:r>
      <w:r w:rsidR="00D80A65">
        <w:rPr>
          <w:rFonts w:ascii="Times New Roman" w:hAnsi="Times New Roman" w:cs="Times New Roman"/>
          <w:sz w:val="24"/>
          <w:szCs w:val="24"/>
        </w:rPr>
        <w:t>Москва</w:t>
      </w:r>
      <w:r w:rsidRPr="00506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80A6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28A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EC33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CFB">
        <w:rPr>
          <w:rFonts w:ascii="Times New Roman" w:hAnsi="Times New Roman" w:cs="Times New Roman"/>
          <w:sz w:val="24"/>
          <w:szCs w:val="24"/>
        </w:rPr>
        <w:softHyphen/>
      </w:r>
      <w:r w:rsidR="001E6A09">
        <w:rPr>
          <w:rFonts w:ascii="Times New Roman" w:hAnsi="Times New Roman" w:cs="Times New Roman"/>
          <w:sz w:val="24"/>
          <w:szCs w:val="24"/>
        </w:rPr>
        <w:t>______________</w:t>
      </w:r>
      <w:r w:rsidRPr="00506949">
        <w:rPr>
          <w:rFonts w:ascii="Times New Roman" w:hAnsi="Times New Roman" w:cs="Times New Roman"/>
          <w:sz w:val="24"/>
          <w:szCs w:val="24"/>
        </w:rPr>
        <w:t>20</w:t>
      </w:r>
      <w:r w:rsidR="0000290B">
        <w:rPr>
          <w:rFonts w:ascii="Times New Roman" w:hAnsi="Times New Roman" w:cs="Times New Roman"/>
          <w:sz w:val="24"/>
          <w:szCs w:val="24"/>
        </w:rPr>
        <w:t>2</w:t>
      </w:r>
      <w:r w:rsidR="007302C0">
        <w:rPr>
          <w:rFonts w:ascii="Times New Roman" w:hAnsi="Times New Roman" w:cs="Times New Roman"/>
          <w:sz w:val="24"/>
          <w:szCs w:val="24"/>
        </w:rPr>
        <w:t>3</w:t>
      </w:r>
      <w:r w:rsidRPr="00506949">
        <w:rPr>
          <w:rFonts w:ascii="Times New Roman" w:hAnsi="Times New Roman" w:cs="Times New Roman"/>
          <w:sz w:val="24"/>
          <w:szCs w:val="24"/>
        </w:rPr>
        <w:t>г.</w:t>
      </w:r>
    </w:p>
    <w:p w14:paraId="653A8D0A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1B35E" w14:textId="77777777" w:rsid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AE4DA" w14:textId="77777777" w:rsidR="00D80A65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D80A65">
        <w:rPr>
          <w:rFonts w:ascii="Times New Roman" w:hAnsi="Times New Roman" w:cs="Times New Roman"/>
          <w:b/>
          <w:sz w:val="24"/>
          <w:szCs w:val="24"/>
        </w:rPr>
        <w:t>Ассоциация арбитражных управляющих «ГАРАНТИЯ»</w:t>
      </w:r>
      <w:r w:rsidR="0050694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06949" w:rsidRPr="00D80A65">
        <w:rPr>
          <w:rFonts w:ascii="Times New Roman" w:hAnsi="Times New Roman" w:cs="Times New Roman"/>
          <w:b/>
          <w:sz w:val="24"/>
          <w:szCs w:val="24"/>
        </w:rPr>
        <w:t>«Ассоциация»</w:t>
      </w:r>
      <w:r w:rsidR="00506949" w:rsidRPr="00506949">
        <w:rPr>
          <w:rFonts w:ascii="Times New Roman" w:hAnsi="Times New Roman" w:cs="Times New Roman"/>
          <w:sz w:val="24"/>
          <w:szCs w:val="24"/>
        </w:rPr>
        <w:t>, в лице директора Ассоциации Павлова Се</w:t>
      </w:r>
      <w:r w:rsidR="00506949">
        <w:rPr>
          <w:rFonts w:ascii="Times New Roman" w:hAnsi="Times New Roman" w:cs="Times New Roman"/>
          <w:sz w:val="24"/>
          <w:szCs w:val="24"/>
        </w:rPr>
        <w:t xml:space="preserve">ргея Альбертовича, действующего </w:t>
      </w:r>
      <w:r w:rsidR="00506949" w:rsidRPr="00506949">
        <w:rPr>
          <w:rFonts w:ascii="Times New Roman" w:hAnsi="Times New Roman" w:cs="Times New Roman"/>
          <w:sz w:val="24"/>
          <w:szCs w:val="24"/>
        </w:rPr>
        <w:t>на основании Устава, с одной стор</w:t>
      </w:r>
      <w:r w:rsidR="00506949">
        <w:rPr>
          <w:rFonts w:ascii="Times New Roman" w:hAnsi="Times New Roman" w:cs="Times New Roman"/>
          <w:sz w:val="24"/>
          <w:szCs w:val="24"/>
        </w:rPr>
        <w:t xml:space="preserve">оны, </w:t>
      </w:r>
    </w:p>
    <w:p w14:paraId="547A78E1" w14:textId="09683F43" w:rsidR="0050694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>
        <w:rPr>
          <w:rFonts w:ascii="Times New Roman" w:hAnsi="Times New Roman" w:cs="Times New Roman"/>
          <w:sz w:val="24"/>
          <w:szCs w:val="24"/>
        </w:rPr>
        <w:t xml:space="preserve">и аккредитованная при 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Ассоциации организация </w:t>
      </w:r>
      <w:r w:rsidR="00506949">
        <w:rPr>
          <w:rFonts w:ascii="Times New Roman" w:hAnsi="Times New Roman" w:cs="Times New Roman"/>
          <w:sz w:val="24"/>
          <w:szCs w:val="24"/>
        </w:rPr>
        <w:t>–</w:t>
      </w:r>
      <w:r w:rsidR="00EC3353">
        <w:rPr>
          <w:rFonts w:ascii="Times New Roman" w:hAnsi="Times New Roman" w:cs="Times New Roman"/>
          <w:sz w:val="24"/>
          <w:szCs w:val="24"/>
        </w:rPr>
        <w:t>____________________</w:t>
      </w:r>
      <w:r w:rsidR="00506949">
        <w:rPr>
          <w:rFonts w:ascii="Times New Roman" w:hAnsi="Times New Roman" w:cs="Times New Roman"/>
          <w:sz w:val="24"/>
          <w:szCs w:val="24"/>
        </w:rPr>
        <w:t xml:space="preserve">, </w:t>
      </w:r>
      <w:r w:rsidR="00EC335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именуемая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06949" w:rsidRPr="00D80A65">
        <w:rPr>
          <w:rFonts w:ascii="Times New Roman" w:hAnsi="Times New Roman" w:cs="Times New Roman"/>
          <w:b/>
          <w:sz w:val="24"/>
          <w:szCs w:val="24"/>
        </w:rPr>
        <w:t>«Аккредитованная организация»</w:t>
      </w:r>
      <w:r w:rsidR="00506949">
        <w:rPr>
          <w:rFonts w:ascii="Times New Roman" w:hAnsi="Times New Roman" w:cs="Times New Roman"/>
          <w:sz w:val="24"/>
          <w:szCs w:val="24"/>
        </w:rPr>
        <w:t xml:space="preserve">, в 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лице </w:t>
      </w:r>
      <w:r w:rsidR="002F0394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2F0394">
        <w:rPr>
          <w:rFonts w:ascii="Times New Roman" w:hAnsi="Times New Roman" w:cs="Times New Roman"/>
          <w:sz w:val="24"/>
          <w:szCs w:val="24"/>
        </w:rPr>
        <w:t>Устава</w:t>
      </w:r>
      <w:r w:rsidR="00506949" w:rsidRPr="00506949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</w:t>
      </w:r>
      <w:r w:rsidR="00506949">
        <w:rPr>
          <w:rFonts w:ascii="Times New Roman" w:hAnsi="Times New Roman" w:cs="Times New Roman"/>
          <w:sz w:val="24"/>
          <w:szCs w:val="24"/>
        </w:rPr>
        <w:t xml:space="preserve">овор </w:t>
      </w:r>
      <w:r w:rsidR="00506949" w:rsidRPr="00506949">
        <w:rPr>
          <w:rFonts w:ascii="Times New Roman" w:hAnsi="Times New Roman" w:cs="Times New Roman"/>
          <w:sz w:val="24"/>
          <w:szCs w:val="24"/>
        </w:rPr>
        <w:t>о нижеследующем.</w:t>
      </w:r>
    </w:p>
    <w:p w14:paraId="797C28FA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CE579" w14:textId="77777777" w:rsidR="00506949" w:rsidRPr="00506949" w:rsidRDefault="00506949" w:rsidP="005069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4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A3C271A" w14:textId="77777777" w:rsidR="00506949" w:rsidRPr="00506949" w:rsidRDefault="00506949" w:rsidP="0050694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B4E99C" w14:textId="44738C9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1.1</w:t>
      </w:r>
      <w:r w:rsidR="00C75D24">
        <w:rPr>
          <w:rFonts w:ascii="Times New Roman" w:hAnsi="Times New Roman" w:cs="Times New Roman"/>
          <w:sz w:val="24"/>
          <w:szCs w:val="24"/>
        </w:rPr>
        <w:t>.</w:t>
      </w:r>
      <w:r w:rsidR="00915739">
        <w:rPr>
          <w:rFonts w:ascii="Times New Roman" w:hAnsi="Times New Roman" w:cs="Times New Roman"/>
          <w:sz w:val="24"/>
          <w:szCs w:val="24"/>
        </w:rPr>
        <w:t> </w:t>
      </w:r>
      <w:r w:rsidRPr="00506949">
        <w:rPr>
          <w:rFonts w:ascii="Times New Roman" w:hAnsi="Times New Roman" w:cs="Times New Roman"/>
          <w:sz w:val="24"/>
          <w:szCs w:val="24"/>
        </w:rPr>
        <w:t>Стороны обязуются действовать в целях у</w:t>
      </w:r>
      <w:r>
        <w:rPr>
          <w:rFonts w:ascii="Times New Roman" w:hAnsi="Times New Roman" w:cs="Times New Roman"/>
          <w:sz w:val="24"/>
          <w:szCs w:val="24"/>
        </w:rPr>
        <w:t xml:space="preserve">спешного решения уставных задач </w:t>
      </w:r>
      <w:r w:rsidRPr="00506949">
        <w:rPr>
          <w:rFonts w:ascii="Times New Roman" w:hAnsi="Times New Roman" w:cs="Times New Roman"/>
          <w:sz w:val="24"/>
          <w:szCs w:val="24"/>
        </w:rPr>
        <w:t>Ассоциации, связанных с профессиональной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ятельностью аккредитованных при </w:t>
      </w:r>
      <w:r w:rsidRPr="00506949">
        <w:rPr>
          <w:rFonts w:ascii="Times New Roman" w:hAnsi="Times New Roman" w:cs="Times New Roman"/>
          <w:sz w:val="24"/>
          <w:szCs w:val="24"/>
        </w:rPr>
        <w:t>Ассоциации организаций по оказанию услуг и выполнению работ по д</w:t>
      </w:r>
      <w:r>
        <w:rPr>
          <w:rFonts w:ascii="Times New Roman" w:hAnsi="Times New Roman" w:cs="Times New Roman"/>
          <w:sz w:val="24"/>
          <w:szCs w:val="24"/>
        </w:rPr>
        <w:t xml:space="preserve">оговорам с </w:t>
      </w:r>
      <w:r w:rsidRPr="00506949">
        <w:rPr>
          <w:rFonts w:ascii="Times New Roman" w:hAnsi="Times New Roman" w:cs="Times New Roman"/>
          <w:sz w:val="24"/>
          <w:szCs w:val="24"/>
        </w:rPr>
        <w:t>арбитражными управляющими - членами Ассоциации</w:t>
      </w:r>
      <w:r>
        <w:rPr>
          <w:rFonts w:ascii="Times New Roman" w:hAnsi="Times New Roman" w:cs="Times New Roman"/>
          <w:sz w:val="24"/>
          <w:szCs w:val="24"/>
        </w:rPr>
        <w:t xml:space="preserve"> или организациями, в отношении </w:t>
      </w:r>
      <w:r w:rsidRPr="00506949">
        <w:rPr>
          <w:rFonts w:ascii="Times New Roman" w:hAnsi="Times New Roman" w:cs="Times New Roman"/>
          <w:sz w:val="24"/>
          <w:szCs w:val="24"/>
        </w:rPr>
        <w:t>которых члены Ассоциации исполняют обязанности арбитражных управляющих.</w:t>
      </w:r>
    </w:p>
    <w:p w14:paraId="4772E55B" w14:textId="3E1606FF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1.2.</w:t>
      </w:r>
      <w:r w:rsidR="00915739">
        <w:rPr>
          <w:rFonts w:ascii="Times New Roman" w:hAnsi="Times New Roman" w:cs="Times New Roman"/>
          <w:sz w:val="24"/>
          <w:szCs w:val="24"/>
        </w:rPr>
        <w:t> </w:t>
      </w:r>
      <w:r w:rsidRPr="00506949">
        <w:rPr>
          <w:rFonts w:ascii="Times New Roman" w:hAnsi="Times New Roman" w:cs="Times New Roman"/>
          <w:sz w:val="24"/>
          <w:szCs w:val="24"/>
        </w:rPr>
        <w:t>Ассоциация содействует практической р</w:t>
      </w:r>
      <w:r>
        <w:rPr>
          <w:rFonts w:ascii="Times New Roman" w:hAnsi="Times New Roman" w:cs="Times New Roman"/>
          <w:sz w:val="24"/>
          <w:szCs w:val="24"/>
        </w:rPr>
        <w:t xml:space="preserve">еализации настоящего договора и </w:t>
      </w:r>
      <w:r w:rsidRPr="00506949">
        <w:rPr>
          <w:rFonts w:ascii="Times New Roman" w:hAnsi="Times New Roman" w:cs="Times New Roman"/>
          <w:sz w:val="24"/>
          <w:szCs w:val="24"/>
        </w:rPr>
        <w:t>осуществляет контроль за выполнением сторонами возложенных на них обязательств.</w:t>
      </w:r>
    </w:p>
    <w:p w14:paraId="1DD5AC2D" w14:textId="77777777" w:rsid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B0534" w14:textId="77777777" w:rsidR="00506949" w:rsidRPr="00506949" w:rsidRDefault="00506949" w:rsidP="00506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49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14:paraId="584360F9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C1C6E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b/>
          <w:sz w:val="24"/>
          <w:szCs w:val="24"/>
        </w:rPr>
        <w:t>2.1. Ассоциация обязуется:</w:t>
      </w:r>
    </w:p>
    <w:p w14:paraId="1C0B77FD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2.1.1. Осуществлять методическое сопровождение деятельности Аккредитованной</w:t>
      </w:r>
    </w:p>
    <w:p w14:paraId="7F06D815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449CA027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2.1.2. Оказывать консультационную помощь по вопросам проведения процедур</w:t>
      </w:r>
    </w:p>
    <w:p w14:paraId="47B8E231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>банкротства.</w:t>
      </w:r>
    </w:p>
    <w:p w14:paraId="1ACA4C77" w14:textId="0E48AE89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2.1.3.</w:t>
      </w:r>
      <w:r w:rsidR="00915739">
        <w:rPr>
          <w:rFonts w:ascii="Times New Roman" w:hAnsi="Times New Roman" w:cs="Times New Roman"/>
          <w:sz w:val="24"/>
          <w:szCs w:val="24"/>
        </w:rPr>
        <w:t> </w:t>
      </w:r>
      <w:r w:rsidRPr="00506949">
        <w:rPr>
          <w:rFonts w:ascii="Times New Roman" w:hAnsi="Times New Roman" w:cs="Times New Roman"/>
          <w:sz w:val="24"/>
          <w:szCs w:val="24"/>
        </w:rPr>
        <w:t>Обеспечивать контроль за деятельностью ар</w:t>
      </w:r>
      <w:r>
        <w:rPr>
          <w:rFonts w:ascii="Times New Roman" w:hAnsi="Times New Roman" w:cs="Times New Roman"/>
          <w:sz w:val="24"/>
          <w:szCs w:val="24"/>
        </w:rPr>
        <w:t xml:space="preserve">битражного управляющего – члена Ассоциации-контрагента </w:t>
      </w:r>
      <w:r w:rsidRPr="00506949">
        <w:rPr>
          <w:rFonts w:ascii="Times New Roman" w:hAnsi="Times New Roman" w:cs="Times New Roman"/>
          <w:sz w:val="24"/>
          <w:szCs w:val="24"/>
        </w:rPr>
        <w:t>Аккредитованной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в части соблюдения им действующего законодательства </w:t>
      </w:r>
      <w:r w:rsidRPr="00506949">
        <w:rPr>
          <w:rFonts w:ascii="Times New Roman" w:hAnsi="Times New Roman" w:cs="Times New Roman"/>
          <w:sz w:val="24"/>
          <w:szCs w:val="24"/>
        </w:rPr>
        <w:t>РФ.</w:t>
      </w:r>
    </w:p>
    <w:p w14:paraId="5DE442D3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2.1.4. В необходимых случаях проводить экспер</w:t>
      </w:r>
      <w:r w:rsidR="00D80A65">
        <w:rPr>
          <w:rFonts w:ascii="Times New Roman" w:hAnsi="Times New Roman" w:cs="Times New Roman"/>
          <w:sz w:val="24"/>
          <w:szCs w:val="24"/>
        </w:rPr>
        <w:t xml:space="preserve">тизу работ (услуг), выполненных </w:t>
      </w:r>
      <w:r w:rsidRPr="00506949">
        <w:rPr>
          <w:rFonts w:ascii="Times New Roman" w:hAnsi="Times New Roman" w:cs="Times New Roman"/>
          <w:sz w:val="24"/>
          <w:szCs w:val="24"/>
        </w:rPr>
        <w:t>Аккредитованной организацией для арбитражного управляющего - члена Ассоциации.</w:t>
      </w:r>
    </w:p>
    <w:p w14:paraId="18E49171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2.1.5. Оказывать организационное и иное содействи</w:t>
      </w:r>
      <w:r>
        <w:rPr>
          <w:rFonts w:ascii="Times New Roman" w:hAnsi="Times New Roman" w:cs="Times New Roman"/>
          <w:sz w:val="24"/>
          <w:szCs w:val="24"/>
        </w:rPr>
        <w:t xml:space="preserve">е Аккредитованной организации в </w:t>
      </w:r>
      <w:r w:rsidRPr="00506949">
        <w:rPr>
          <w:rFonts w:ascii="Times New Roman" w:hAnsi="Times New Roman" w:cs="Times New Roman"/>
          <w:sz w:val="24"/>
          <w:szCs w:val="24"/>
        </w:rPr>
        <w:t>ходе реализации программ и проектов по оказа</w:t>
      </w:r>
      <w:r>
        <w:rPr>
          <w:rFonts w:ascii="Times New Roman" w:hAnsi="Times New Roman" w:cs="Times New Roman"/>
          <w:sz w:val="24"/>
          <w:szCs w:val="24"/>
        </w:rPr>
        <w:t xml:space="preserve">нию услуг и выполнению работ по </w:t>
      </w:r>
      <w:r w:rsidRPr="00506949">
        <w:rPr>
          <w:rFonts w:ascii="Times New Roman" w:hAnsi="Times New Roman" w:cs="Times New Roman"/>
          <w:sz w:val="24"/>
          <w:szCs w:val="24"/>
        </w:rPr>
        <w:t>договорам с арбитражными управляющими - член</w:t>
      </w:r>
      <w:r>
        <w:rPr>
          <w:rFonts w:ascii="Times New Roman" w:hAnsi="Times New Roman" w:cs="Times New Roman"/>
          <w:sz w:val="24"/>
          <w:szCs w:val="24"/>
        </w:rPr>
        <w:t xml:space="preserve">ами Ассоциации по сопровождению </w:t>
      </w:r>
      <w:r w:rsidRPr="00506949">
        <w:rPr>
          <w:rFonts w:ascii="Times New Roman" w:hAnsi="Times New Roman" w:cs="Times New Roman"/>
          <w:sz w:val="24"/>
          <w:szCs w:val="24"/>
        </w:rPr>
        <w:t>процедур банкротства.</w:t>
      </w:r>
    </w:p>
    <w:p w14:paraId="13AC4809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b/>
          <w:sz w:val="24"/>
          <w:szCs w:val="24"/>
        </w:rPr>
        <w:t>2.2. Аккредитованная организация обязуется:</w:t>
      </w:r>
    </w:p>
    <w:p w14:paraId="53544CA6" w14:textId="76D3DAD5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2.2.1.</w:t>
      </w:r>
      <w:r w:rsidR="00915739">
        <w:t> </w:t>
      </w:r>
      <w:r w:rsidRPr="00506949">
        <w:rPr>
          <w:rFonts w:ascii="Times New Roman" w:hAnsi="Times New Roman" w:cs="Times New Roman"/>
          <w:sz w:val="24"/>
          <w:szCs w:val="24"/>
        </w:rPr>
        <w:t>На основе отдельных договоров с арби</w:t>
      </w:r>
      <w:r w:rsidR="00D80A65">
        <w:rPr>
          <w:rFonts w:ascii="Times New Roman" w:hAnsi="Times New Roman" w:cs="Times New Roman"/>
          <w:sz w:val="24"/>
          <w:szCs w:val="24"/>
        </w:rPr>
        <w:t xml:space="preserve">тражными управляющими – членами                                               </w:t>
      </w:r>
      <w:r w:rsidRPr="00506949">
        <w:rPr>
          <w:rFonts w:ascii="Times New Roman" w:hAnsi="Times New Roman" w:cs="Times New Roman"/>
          <w:sz w:val="24"/>
          <w:szCs w:val="24"/>
        </w:rPr>
        <w:t>Асс</w:t>
      </w:r>
      <w:r>
        <w:rPr>
          <w:rFonts w:ascii="Times New Roman" w:hAnsi="Times New Roman" w:cs="Times New Roman"/>
          <w:sz w:val="24"/>
          <w:szCs w:val="24"/>
        </w:rPr>
        <w:t xml:space="preserve">оциации или организациями, </w:t>
      </w:r>
      <w:r w:rsidRPr="00506949">
        <w:rPr>
          <w:rFonts w:ascii="Times New Roman" w:hAnsi="Times New Roman" w:cs="Times New Roman"/>
          <w:sz w:val="24"/>
          <w:szCs w:val="24"/>
        </w:rPr>
        <w:t>в отношении которых члены Ассоциации ис</w:t>
      </w:r>
      <w:r>
        <w:rPr>
          <w:rFonts w:ascii="Times New Roman" w:hAnsi="Times New Roman" w:cs="Times New Roman"/>
          <w:sz w:val="24"/>
          <w:szCs w:val="24"/>
        </w:rPr>
        <w:t xml:space="preserve">полняют обязанности арбитражных </w:t>
      </w:r>
      <w:r w:rsidRPr="00506949">
        <w:rPr>
          <w:rFonts w:ascii="Times New Roman" w:hAnsi="Times New Roman" w:cs="Times New Roman"/>
          <w:sz w:val="24"/>
          <w:szCs w:val="24"/>
        </w:rPr>
        <w:t>управляющих осуществлять профессиона</w:t>
      </w:r>
      <w:r>
        <w:rPr>
          <w:rFonts w:ascii="Times New Roman" w:hAnsi="Times New Roman" w:cs="Times New Roman"/>
          <w:sz w:val="24"/>
          <w:szCs w:val="24"/>
        </w:rPr>
        <w:t xml:space="preserve">льную деятельность, связанную с </w:t>
      </w:r>
      <w:r w:rsidRPr="00506949">
        <w:rPr>
          <w:rFonts w:ascii="Times New Roman" w:hAnsi="Times New Roman" w:cs="Times New Roman"/>
          <w:sz w:val="24"/>
          <w:szCs w:val="24"/>
        </w:rPr>
        <w:t>сопровождением процедур банкротства.</w:t>
      </w:r>
    </w:p>
    <w:p w14:paraId="640D4BCD" w14:textId="193FEF3B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2.2.2.</w:t>
      </w:r>
      <w:r w:rsidR="00915739">
        <w:rPr>
          <w:rFonts w:ascii="Times New Roman" w:hAnsi="Times New Roman" w:cs="Times New Roman"/>
          <w:sz w:val="24"/>
          <w:szCs w:val="24"/>
        </w:rPr>
        <w:t> </w:t>
      </w:r>
      <w:r w:rsidRPr="00506949">
        <w:rPr>
          <w:rFonts w:ascii="Times New Roman" w:hAnsi="Times New Roman" w:cs="Times New Roman"/>
          <w:sz w:val="24"/>
          <w:szCs w:val="24"/>
        </w:rPr>
        <w:t>Качественно и своевременно выполнять работы (у</w:t>
      </w:r>
      <w:r>
        <w:rPr>
          <w:rFonts w:ascii="Times New Roman" w:hAnsi="Times New Roman" w:cs="Times New Roman"/>
          <w:sz w:val="24"/>
          <w:szCs w:val="24"/>
        </w:rPr>
        <w:t xml:space="preserve">слуги) по договорам с </w:t>
      </w:r>
      <w:r w:rsidRPr="00506949">
        <w:rPr>
          <w:rFonts w:ascii="Times New Roman" w:hAnsi="Times New Roman" w:cs="Times New Roman"/>
          <w:sz w:val="24"/>
          <w:szCs w:val="24"/>
        </w:rPr>
        <w:t>арбитражными управляющими - членами Ассоциации или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949">
        <w:rPr>
          <w:rFonts w:ascii="Times New Roman" w:hAnsi="Times New Roman" w:cs="Times New Roman"/>
          <w:sz w:val="24"/>
          <w:szCs w:val="24"/>
        </w:rPr>
        <w:t>в отношении которых члены Ассоциации ис</w:t>
      </w:r>
      <w:r>
        <w:rPr>
          <w:rFonts w:ascii="Times New Roman" w:hAnsi="Times New Roman" w:cs="Times New Roman"/>
          <w:sz w:val="24"/>
          <w:szCs w:val="24"/>
        </w:rPr>
        <w:t xml:space="preserve">полняют обязанности арбитражных </w:t>
      </w:r>
      <w:r w:rsidRPr="00506949">
        <w:rPr>
          <w:rFonts w:ascii="Times New Roman" w:hAnsi="Times New Roman" w:cs="Times New Roman"/>
          <w:sz w:val="24"/>
          <w:szCs w:val="24"/>
        </w:rPr>
        <w:t>управляющих.</w:t>
      </w:r>
    </w:p>
    <w:p w14:paraId="6D21ECF5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2.2.3. Участвовать в реализации программ и проектов Ассоциации в случаях, когда</w:t>
      </w:r>
    </w:p>
    <w:p w14:paraId="498C6C03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>стороны признают такое участие необходимым.</w:t>
      </w:r>
    </w:p>
    <w:p w14:paraId="2B18966B" w14:textId="52527B02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 xml:space="preserve">2.2.4. В соответствии с </w:t>
      </w:r>
      <w:proofErr w:type="spellStart"/>
      <w:r w:rsidRPr="00506949">
        <w:rPr>
          <w:rFonts w:ascii="Times New Roman" w:hAnsi="Times New Roman" w:cs="Times New Roman"/>
          <w:sz w:val="24"/>
          <w:szCs w:val="24"/>
        </w:rPr>
        <w:t>п.</w:t>
      </w:r>
      <w:r w:rsidR="0000139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01398">
        <w:rPr>
          <w:rFonts w:ascii="Times New Roman" w:hAnsi="Times New Roman" w:cs="Times New Roman"/>
          <w:sz w:val="24"/>
          <w:szCs w:val="24"/>
        </w:rPr>
        <w:t>.</w:t>
      </w:r>
      <w:r w:rsidRPr="00506949">
        <w:rPr>
          <w:rFonts w:ascii="Times New Roman" w:hAnsi="Times New Roman" w:cs="Times New Roman"/>
          <w:sz w:val="24"/>
          <w:szCs w:val="24"/>
        </w:rPr>
        <w:t xml:space="preserve"> 3.</w:t>
      </w:r>
      <w:r w:rsidR="00001398">
        <w:rPr>
          <w:rFonts w:ascii="Times New Roman" w:hAnsi="Times New Roman" w:cs="Times New Roman"/>
          <w:sz w:val="24"/>
          <w:szCs w:val="24"/>
        </w:rPr>
        <w:t>1.,</w:t>
      </w:r>
      <w:r w:rsidR="001E6A09">
        <w:rPr>
          <w:rFonts w:ascii="Times New Roman" w:hAnsi="Times New Roman" w:cs="Times New Roman"/>
          <w:sz w:val="24"/>
          <w:szCs w:val="24"/>
        </w:rPr>
        <w:t xml:space="preserve"> </w:t>
      </w:r>
      <w:r w:rsidR="00001398">
        <w:rPr>
          <w:rFonts w:ascii="Times New Roman" w:hAnsi="Times New Roman" w:cs="Times New Roman"/>
          <w:sz w:val="24"/>
          <w:szCs w:val="24"/>
        </w:rPr>
        <w:t>3.2.</w:t>
      </w:r>
      <w:r w:rsidRPr="00506949">
        <w:rPr>
          <w:rFonts w:ascii="Times New Roman" w:hAnsi="Times New Roman" w:cs="Times New Roman"/>
          <w:sz w:val="24"/>
          <w:szCs w:val="24"/>
        </w:rPr>
        <w:t xml:space="preserve"> договора сво</w:t>
      </w:r>
      <w:r>
        <w:rPr>
          <w:rFonts w:ascii="Times New Roman" w:hAnsi="Times New Roman" w:cs="Times New Roman"/>
          <w:sz w:val="24"/>
          <w:szCs w:val="24"/>
        </w:rPr>
        <w:t xml:space="preserve">евременно производить в пользу </w:t>
      </w:r>
      <w:r w:rsidRPr="00506949">
        <w:rPr>
          <w:rFonts w:ascii="Times New Roman" w:hAnsi="Times New Roman" w:cs="Times New Roman"/>
          <w:sz w:val="24"/>
          <w:szCs w:val="24"/>
        </w:rPr>
        <w:t>Ассоциации оплату от стоимости работ (услуг), ок</w:t>
      </w:r>
      <w:r>
        <w:rPr>
          <w:rFonts w:ascii="Times New Roman" w:hAnsi="Times New Roman" w:cs="Times New Roman"/>
          <w:sz w:val="24"/>
          <w:szCs w:val="24"/>
        </w:rPr>
        <w:t xml:space="preserve">азанных арбитражным управляющим - </w:t>
      </w:r>
      <w:r w:rsidRPr="00506949">
        <w:rPr>
          <w:rFonts w:ascii="Times New Roman" w:hAnsi="Times New Roman" w:cs="Times New Roman"/>
          <w:sz w:val="24"/>
          <w:szCs w:val="24"/>
        </w:rPr>
        <w:t>членам Ассоциации или организациям,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которых члены Ассоциации </w:t>
      </w:r>
      <w:r w:rsidRPr="00506949">
        <w:rPr>
          <w:rFonts w:ascii="Times New Roman" w:hAnsi="Times New Roman" w:cs="Times New Roman"/>
          <w:sz w:val="24"/>
          <w:szCs w:val="24"/>
        </w:rPr>
        <w:t>исполняют обязанности арбитражных управляющих.</w:t>
      </w:r>
    </w:p>
    <w:p w14:paraId="694F4CDA" w14:textId="0E323718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2.2.5.</w:t>
      </w:r>
      <w:r w:rsidR="00C75D24">
        <w:rPr>
          <w:rFonts w:ascii="Times New Roman" w:hAnsi="Times New Roman" w:cs="Times New Roman"/>
          <w:sz w:val="24"/>
          <w:szCs w:val="24"/>
        </w:rPr>
        <w:t> </w:t>
      </w:r>
      <w:r w:rsidRPr="00506949">
        <w:rPr>
          <w:rFonts w:ascii="Times New Roman" w:hAnsi="Times New Roman" w:cs="Times New Roman"/>
          <w:sz w:val="24"/>
          <w:szCs w:val="24"/>
        </w:rPr>
        <w:t xml:space="preserve">Направить в Ассоциацию в течение </w:t>
      </w:r>
      <w:r>
        <w:rPr>
          <w:rFonts w:ascii="Times New Roman" w:hAnsi="Times New Roman" w:cs="Times New Roman"/>
          <w:sz w:val="24"/>
          <w:szCs w:val="24"/>
        </w:rPr>
        <w:t xml:space="preserve">3 (трех) рабочих дней с момента </w:t>
      </w:r>
      <w:r w:rsidRPr="00506949">
        <w:rPr>
          <w:rFonts w:ascii="Times New Roman" w:hAnsi="Times New Roman" w:cs="Times New Roman"/>
          <w:sz w:val="24"/>
          <w:szCs w:val="24"/>
        </w:rPr>
        <w:t>заключения договора с арбитражным упра</w:t>
      </w:r>
      <w:r>
        <w:rPr>
          <w:rFonts w:ascii="Times New Roman" w:hAnsi="Times New Roman" w:cs="Times New Roman"/>
          <w:sz w:val="24"/>
          <w:szCs w:val="24"/>
        </w:rPr>
        <w:t xml:space="preserve">вляющим - членом Ассоциации или </w:t>
      </w:r>
      <w:r w:rsidRPr="00506949">
        <w:rPr>
          <w:rFonts w:ascii="Times New Roman" w:hAnsi="Times New Roman" w:cs="Times New Roman"/>
          <w:sz w:val="24"/>
          <w:szCs w:val="24"/>
        </w:rPr>
        <w:t>организацией, в от</w:t>
      </w:r>
      <w:r>
        <w:rPr>
          <w:rFonts w:ascii="Times New Roman" w:hAnsi="Times New Roman" w:cs="Times New Roman"/>
          <w:sz w:val="24"/>
          <w:szCs w:val="24"/>
        </w:rPr>
        <w:t xml:space="preserve">ношении которой член Ассоциации исполняет обязанности </w:t>
      </w:r>
      <w:r w:rsidRPr="00506949">
        <w:rPr>
          <w:rFonts w:ascii="Times New Roman" w:hAnsi="Times New Roman" w:cs="Times New Roman"/>
          <w:sz w:val="24"/>
          <w:szCs w:val="24"/>
        </w:rPr>
        <w:t>арбитражного упр</w:t>
      </w:r>
      <w:r>
        <w:rPr>
          <w:rFonts w:ascii="Times New Roman" w:hAnsi="Times New Roman" w:cs="Times New Roman"/>
          <w:sz w:val="24"/>
          <w:szCs w:val="24"/>
        </w:rPr>
        <w:t xml:space="preserve">авляющего копию договора любыми </w:t>
      </w:r>
      <w:r w:rsidRPr="00506949">
        <w:rPr>
          <w:rFonts w:ascii="Times New Roman" w:hAnsi="Times New Roman" w:cs="Times New Roman"/>
          <w:sz w:val="24"/>
          <w:szCs w:val="24"/>
        </w:rPr>
        <w:t>средствами связи (почтой, электронной почтой, фак</w:t>
      </w:r>
      <w:r>
        <w:rPr>
          <w:rFonts w:ascii="Times New Roman" w:hAnsi="Times New Roman" w:cs="Times New Roman"/>
          <w:sz w:val="24"/>
          <w:szCs w:val="24"/>
        </w:rPr>
        <w:t xml:space="preserve">симильной связью и т. д.), либо уведомление о заключении </w:t>
      </w:r>
      <w:r w:rsidRPr="00506949">
        <w:rPr>
          <w:rFonts w:ascii="Times New Roman" w:hAnsi="Times New Roman" w:cs="Times New Roman"/>
          <w:sz w:val="24"/>
          <w:szCs w:val="24"/>
        </w:rPr>
        <w:t>договора, которое должно содержать следующие сведения:</w:t>
      </w:r>
    </w:p>
    <w:p w14:paraId="22443A10" w14:textId="29A4A85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09">
        <w:rPr>
          <w:rFonts w:ascii="Times New Roman" w:hAnsi="Times New Roman" w:cs="Times New Roman"/>
          <w:sz w:val="24"/>
          <w:szCs w:val="24"/>
        </w:rPr>
        <w:t xml:space="preserve">1) </w:t>
      </w:r>
      <w:r w:rsidRPr="00506949">
        <w:rPr>
          <w:rFonts w:ascii="Times New Roman" w:hAnsi="Times New Roman" w:cs="Times New Roman"/>
          <w:sz w:val="24"/>
          <w:szCs w:val="24"/>
        </w:rPr>
        <w:t>наименование Аккредитованного лица;</w:t>
      </w:r>
    </w:p>
    <w:p w14:paraId="2E743CBF" w14:textId="4FC5F838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09">
        <w:rPr>
          <w:rFonts w:ascii="Times New Roman" w:hAnsi="Times New Roman" w:cs="Times New Roman"/>
          <w:sz w:val="24"/>
          <w:szCs w:val="24"/>
        </w:rPr>
        <w:t xml:space="preserve">2) </w:t>
      </w:r>
      <w:r w:rsidRPr="00506949">
        <w:rPr>
          <w:rFonts w:ascii="Times New Roman" w:hAnsi="Times New Roman" w:cs="Times New Roman"/>
          <w:sz w:val="24"/>
          <w:szCs w:val="24"/>
        </w:rPr>
        <w:t>фамилия, имя, отчество члена Ассоциации;</w:t>
      </w:r>
    </w:p>
    <w:p w14:paraId="709BA05E" w14:textId="101AD06B" w:rsidR="001E6A0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09">
        <w:rPr>
          <w:rFonts w:ascii="Times New Roman" w:hAnsi="Times New Roman" w:cs="Times New Roman"/>
          <w:sz w:val="24"/>
          <w:szCs w:val="24"/>
        </w:rPr>
        <w:t xml:space="preserve">3) </w:t>
      </w:r>
      <w:r w:rsidRPr="00506949">
        <w:rPr>
          <w:rFonts w:ascii="Times New Roman" w:hAnsi="Times New Roman" w:cs="Times New Roman"/>
          <w:sz w:val="24"/>
          <w:szCs w:val="24"/>
        </w:rPr>
        <w:t xml:space="preserve">наименование предприятия-должника; </w:t>
      </w:r>
    </w:p>
    <w:p w14:paraId="3C4B496C" w14:textId="571EC403" w:rsidR="00506949" w:rsidRPr="00506949" w:rsidRDefault="001E6A09" w:rsidP="001E6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</w:t>
      </w:r>
      <w:r w:rsidR="00506949" w:rsidRPr="00506949">
        <w:rPr>
          <w:rFonts w:ascii="Times New Roman" w:hAnsi="Times New Roman" w:cs="Times New Roman"/>
          <w:sz w:val="24"/>
          <w:szCs w:val="24"/>
        </w:rPr>
        <w:t>дата и место заключения договора;</w:t>
      </w:r>
    </w:p>
    <w:p w14:paraId="26B6E34B" w14:textId="51663EF9" w:rsidR="006079BA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09">
        <w:rPr>
          <w:rFonts w:ascii="Times New Roman" w:hAnsi="Times New Roman" w:cs="Times New Roman"/>
          <w:sz w:val="24"/>
          <w:szCs w:val="24"/>
        </w:rPr>
        <w:t xml:space="preserve">5) </w:t>
      </w:r>
      <w:r w:rsidRPr="00506949">
        <w:rPr>
          <w:rFonts w:ascii="Times New Roman" w:hAnsi="Times New Roman" w:cs="Times New Roman"/>
          <w:sz w:val="24"/>
          <w:szCs w:val="24"/>
        </w:rPr>
        <w:t>предмет, сумма и срок действия договора.</w:t>
      </w:r>
    </w:p>
    <w:p w14:paraId="513A7116" w14:textId="7CF84D65" w:rsid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09">
        <w:rPr>
          <w:rFonts w:ascii="Times New Roman" w:hAnsi="Times New Roman" w:cs="Times New Roman"/>
          <w:sz w:val="24"/>
          <w:szCs w:val="24"/>
        </w:rPr>
        <w:t>2.2.6.</w:t>
      </w:r>
      <w:r w:rsidR="00915739">
        <w:rPr>
          <w:rFonts w:ascii="Times New Roman" w:hAnsi="Times New Roman" w:cs="Times New Roman"/>
          <w:sz w:val="24"/>
          <w:szCs w:val="24"/>
        </w:rPr>
        <w:t xml:space="preserve"> </w:t>
      </w:r>
      <w:r w:rsidRPr="00506949">
        <w:rPr>
          <w:rFonts w:ascii="Times New Roman" w:hAnsi="Times New Roman" w:cs="Times New Roman"/>
          <w:sz w:val="24"/>
          <w:szCs w:val="24"/>
        </w:rPr>
        <w:t>Направлять в Ассоциацию в течение 3 (т</w:t>
      </w:r>
      <w:r>
        <w:rPr>
          <w:rFonts w:ascii="Times New Roman" w:hAnsi="Times New Roman" w:cs="Times New Roman"/>
          <w:sz w:val="24"/>
          <w:szCs w:val="24"/>
        </w:rPr>
        <w:t xml:space="preserve">рех) рабочих дней по требованию </w:t>
      </w:r>
      <w:r w:rsidRPr="00506949">
        <w:rPr>
          <w:rFonts w:ascii="Times New Roman" w:hAnsi="Times New Roman" w:cs="Times New Roman"/>
          <w:sz w:val="24"/>
          <w:szCs w:val="24"/>
        </w:rPr>
        <w:t>Ассоциации информацию о количестве заключенн</w:t>
      </w:r>
      <w:r>
        <w:rPr>
          <w:rFonts w:ascii="Times New Roman" w:hAnsi="Times New Roman" w:cs="Times New Roman"/>
          <w:sz w:val="24"/>
          <w:szCs w:val="24"/>
        </w:rPr>
        <w:t xml:space="preserve">ых договоров, с предоставлением </w:t>
      </w:r>
      <w:r w:rsidRPr="00506949">
        <w:rPr>
          <w:rFonts w:ascii="Times New Roman" w:hAnsi="Times New Roman" w:cs="Times New Roman"/>
          <w:sz w:val="24"/>
          <w:szCs w:val="24"/>
        </w:rPr>
        <w:t>конкретизирующих реквизитов договоров, в так</w:t>
      </w:r>
      <w:r>
        <w:rPr>
          <w:rFonts w:ascii="Times New Roman" w:hAnsi="Times New Roman" w:cs="Times New Roman"/>
          <w:sz w:val="24"/>
          <w:szCs w:val="24"/>
        </w:rPr>
        <w:t xml:space="preserve">же иные документы и сведения по </w:t>
      </w:r>
      <w:r w:rsidRPr="00506949">
        <w:rPr>
          <w:rFonts w:ascii="Times New Roman" w:hAnsi="Times New Roman" w:cs="Times New Roman"/>
          <w:sz w:val="24"/>
          <w:szCs w:val="24"/>
        </w:rPr>
        <w:t>требованию Ассоциации.</w:t>
      </w:r>
    </w:p>
    <w:p w14:paraId="6EA4ED50" w14:textId="3767A296" w:rsidR="00915739" w:rsidRPr="00506949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2.2.7. Ежеквартально, не позднее 10 числа месяца, следующего за отчетным кварталом, представлять в Ассоциацию отчет о выполненных работах. (Приложение 1)</w:t>
      </w:r>
    </w:p>
    <w:p w14:paraId="4A1145B6" w14:textId="6D7B4912" w:rsid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2.2.</w:t>
      </w:r>
      <w:r w:rsidR="00915739">
        <w:rPr>
          <w:rFonts w:ascii="Times New Roman" w:hAnsi="Times New Roman" w:cs="Times New Roman"/>
          <w:sz w:val="24"/>
          <w:szCs w:val="24"/>
        </w:rPr>
        <w:t>8</w:t>
      </w:r>
      <w:r w:rsidRPr="00506949">
        <w:rPr>
          <w:rFonts w:ascii="Times New Roman" w:hAnsi="Times New Roman" w:cs="Times New Roman"/>
          <w:sz w:val="24"/>
          <w:szCs w:val="24"/>
        </w:rPr>
        <w:t>.</w:t>
      </w:r>
      <w:r w:rsidR="00915739">
        <w:rPr>
          <w:rFonts w:ascii="Times New Roman" w:hAnsi="Times New Roman" w:cs="Times New Roman"/>
          <w:sz w:val="24"/>
          <w:szCs w:val="24"/>
        </w:rPr>
        <w:t xml:space="preserve"> </w:t>
      </w:r>
      <w:r w:rsidRPr="00506949">
        <w:rPr>
          <w:rFonts w:ascii="Times New Roman" w:hAnsi="Times New Roman" w:cs="Times New Roman"/>
          <w:sz w:val="24"/>
          <w:szCs w:val="24"/>
        </w:rPr>
        <w:t>Представлять по запросу Ассоциаци</w:t>
      </w:r>
      <w:r>
        <w:rPr>
          <w:rFonts w:ascii="Times New Roman" w:hAnsi="Times New Roman" w:cs="Times New Roman"/>
          <w:sz w:val="24"/>
          <w:szCs w:val="24"/>
        </w:rPr>
        <w:t xml:space="preserve">и все необходимые документы для </w:t>
      </w:r>
      <w:r w:rsidRPr="00506949">
        <w:rPr>
          <w:rFonts w:ascii="Times New Roman" w:hAnsi="Times New Roman" w:cs="Times New Roman"/>
          <w:sz w:val="24"/>
          <w:szCs w:val="24"/>
        </w:rPr>
        <w:t>проведения экспертизы работ, проведен</w:t>
      </w:r>
      <w:r>
        <w:rPr>
          <w:rFonts w:ascii="Times New Roman" w:hAnsi="Times New Roman" w:cs="Times New Roman"/>
          <w:sz w:val="24"/>
          <w:szCs w:val="24"/>
        </w:rPr>
        <w:t xml:space="preserve">ных по договорам с арбитражными управляющими </w:t>
      </w:r>
      <w:r w:rsidRPr="00506949">
        <w:rPr>
          <w:rFonts w:ascii="Times New Roman" w:hAnsi="Times New Roman" w:cs="Times New Roman"/>
          <w:sz w:val="24"/>
          <w:szCs w:val="24"/>
        </w:rPr>
        <w:t>- членам Ассоциации или организациям,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которых члены Ассоциации </w:t>
      </w:r>
      <w:r w:rsidRPr="00506949">
        <w:rPr>
          <w:rFonts w:ascii="Times New Roman" w:hAnsi="Times New Roman" w:cs="Times New Roman"/>
          <w:sz w:val="24"/>
          <w:szCs w:val="24"/>
        </w:rPr>
        <w:t>исполняют обязанности арбитражных управляющих.</w:t>
      </w:r>
    </w:p>
    <w:p w14:paraId="1A69A109" w14:textId="310C5E78" w:rsidR="00C96284" w:rsidRPr="00915739" w:rsidRDefault="00C96284" w:rsidP="00C9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A0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5739">
        <w:rPr>
          <w:rFonts w:ascii="Times New Roman" w:hAnsi="Times New Roman" w:cs="Times New Roman"/>
          <w:sz w:val="24"/>
          <w:szCs w:val="24"/>
        </w:rPr>
        <w:t>2.2.</w:t>
      </w:r>
      <w:r w:rsidR="00915739">
        <w:rPr>
          <w:rFonts w:ascii="Times New Roman" w:hAnsi="Times New Roman" w:cs="Times New Roman"/>
          <w:sz w:val="24"/>
          <w:szCs w:val="24"/>
        </w:rPr>
        <w:t>9</w:t>
      </w:r>
      <w:r w:rsidRPr="00915739">
        <w:rPr>
          <w:rFonts w:ascii="Times New Roman" w:hAnsi="Times New Roman" w:cs="Times New Roman"/>
          <w:sz w:val="24"/>
          <w:szCs w:val="24"/>
        </w:rPr>
        <w:t>. Аккредитованное при Ассоциации лицо по виду деятельности «организатор торгов на электронных площадках» обязано осуществлять лично, или по поручению арбитражного управляющего, члена Ассоциации, профессиональную деятельность только совместно с аккредитованными при Ассоциации лицами по виду деятельности «оператор электронной площадки»</w:t>
      </w:r>
      <w:r w:rsidR="007A5454" w:rsidRPr="00915739"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14:paraId="3933BE5C" w14:textId="34BCEFD4" w:rsidR="00915739" w:rsidRPr="00915739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    2.2.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15739">
        <w:rPr>
          <w:rFonts w:ascii="Times New Roman" w:hAnsi="Times New Roman" w:cs="Times New Roman"/>
          <w:sz w:val="24"/>
          <w:szCs w:val="24"/>
        </w:rPr>
        <w:t>. Аккредитованное при Ассоциации лицо обязано незамедлительно проинформировать    Ассоциацию:</w:t>
      </w:r>
    </w:p>
    <w:p w14:paraId="111AA3DF" w14:textId="77777777" w:rsidR="00915739" w:rsidRPr="00915739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>- о ставших ему известными фактах неисполнения или ненадлежащего исполнения членом Ассоциации обязанностей арбитражного управляющего;</w:t>
      </w:r>
    </w:p>
    <w:p w14:paraId="460D4A53" w14:textId="77777777" w:rsidR="00915739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>- о наличии указаний члена Ассоциации об осуществлении действий, не соответствующих требованиям законодательства Российской Федерации, установленным ААУ «Гарантия» правилам профессиональной деятельности и деловой этики. В этом случае Аккредитованное лицо должно воздержаться от выполнения таких указаний члена ААУ «Гарантия».</w:t>
      </w:r>
    </w:p>
    <w:p w14:paraId="13AC4677" w14:textId="6FFAD6A3" w:rsidR="00506949" w:rsidRPr="00506949" w:rsidRDefault="00C96284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A09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</w:p>
    <w:p w14:paraId="5317F38F" w14:textId="77777777" w:rsidR="00506949" w:rsidRPr="00506949" w:rsidRDefault="00506949" w:rsidP="0050694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49">
        <w:rPr>
          <w:rFonts w:ascii="Times New Roman" w:hAnsi="Times New Roman" w:cs="Times New Roman"/>
          <w:b/>
          <w:sz w:val="24"/>
          <w:szCs w:val="24"/>
        </w:rPr>
        <w:t>РАЗМЕР И ПОРЯДОК ОПЛАТЫ</w:t>
      </w:r>
    </w:p>
    <w:p w14:paraId="58E794DB" w14:textId="77777777" w:rsidR="00506949" w:rsidRPr="00506949" w:rsidRDefault="00506949" w:rsidP="005069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B64D1" w14:textId="7670B78F" w:rsidR="004D2AE5" w:rsidRPr="00BA5900" w:rsidRDefault="00D80A65" w:rsidP="002B1BAE">
      <w:pPr>
        <w:pStyle w:val="Default"/>
        <w:jc w:val="both"/>
      </w:pPr>
      <w:r>
        <w:t xml:space="preserve">       </w:t>
      </w:r>
      <w:r w:rsidR="00506949" w:rsidRPr="00915739">
        <w:t>3.1.</w:t>
      </w:r>
      <w:r w:rsidR="00C95AD1">
        <w:t> </w:t>
      </w:r>
      <w:r w:rsidR="002B1BAE" w:rsidRPr="00915739">
        <w:t>Аккредитационный взнос составляет</w:t>
      </w:r>
      <w:r w:rsidR="009807A2" w:rsidRPr="00915739">
        <w:t xml:space="preserve"> </w:t>
      </w:r>
      <w:r w:rsidR="004D2AE5" w:rsidRPr="00915739">
        <w:t>___________</w:t>
      </w:r>
      <w:r w:rsidR="001E6A09" w:rsidRPr="00915739">
        <w:t xml:space="preserve"> (</w:t>
      </w:r>
      <w:r w:rsidR="004D2AE5" w:rsidRPr="00915739">
        <w:t>___________________</w:t>
      </w:r>
      <w:r w:rsidR="001E6A09" w:rsidRPr="00915739">
        <w:t xml:space="preserve">) </w:t>
      </w:r>
      <w:r w:rsidR="002B1BAE" w:rsidRPr="00915739">
        <w:t xml:space="preserve">рублей и оплачивается ежегодно </w:t>
      </w:r>
      <w:r w:rsidR="001E6A09" w:rsidRPr="00915739">
        <w:t>в течение</w:t>
      </w:r>
      <w:r w:rsidR="002B1BAE" w:rsidRPr="00915739">
        <w:t xml:space="preserve"> 10 (десяти) календарных дней с даты подписания договора.</w:t>
      </w:r>
      <w:r w:rsidR="004D2AE5">
        <w:t xml:space="preserve">  </w:t>
      </w:r>
    </w:p>
    <w:p w14:paraId="770C4C9E" w14:textId="5869135D" w:rsidR="006079BA" w:rsidRPr="003638B9" w:rsidRDefault="00D80A65" w:rsidP="006079BA">
      <w:pPr>
        <w:pStyle w:val="Default"/>
        <w:jc w:val="both"/>
        <w:rPr>
          <w:color w:val="auto"/>
        </w:rPr>
      </w:pPr>
      <w:r>
        <w:t xml:space="preserve">       </w:t>
      </w:r>
      <w:r w:rsidR="006079BA">
        <w:t>3.</w:t>
      </w:r>
      <w:r w:rsidR="00386C33">
        <w:t>2.</w:t>
      </w:r>
      <w:r w:rsidR="00915739">
        <w:t xml:space="preserve"> </w:t>
      </w:r>
      <w:r w:rsidR="006079BA" w:rsidRPr="003638B9">
        <w:rPr>
          <w:color w:val="auto"/>
        </w:rPr>
        <w:t xml:space="preserve">В случае заключения Аккредитованной организацией возмездных договоров с арбитражными управляющими – членами Ассоциации, Аккредитованная организация уплачивает </w:t>
      </w:r>
      <w:r w:rsidR="001E6A09" w:rsidRPr="003638B9">
        <w:rPr>
          <w:color w:val="auto"/>
        </w:rPr>
        <w:t>дополнительный взнос</w:t>
      </w:r>
      <w:r w:rsidR="006079BA" w:rsidRPr="003638B9">
        <w:rPr>
          <w:color w:val="auto"/>
        </w:rPr>
        <w:t xml:space="preserve"> в Ассоциацию в следующем размере: </w:t>
      </w:r>
    </w:p>
    <w:p w14:paraId="2DE435F9" w14:textId="46D33D11" w:rsidR="006079BA" w:rsidRPr="003638B9" w:rsidRDefault="006079BA" w:rsidP="006079BA">
      <w:pPr>
        <w:pStyle w:val="Default"/>
        <w:jc w:val="both"/>
        <w:rPr>
          <w:color w:val="auto"/>
        </w:rPr>
      </w:pPr>
      <w:r w:rsidRPr="003638B9">
        <w:rPr>
          <w:color w:val="auto"/>
        </w:rPr>
        <w:t>При сумме договора до 150 000,0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 руб. – 10% от суммы договора. </w:t>
      </w:r>
    </w:p>
    <w:p w14:paraId="26F74C94" w14:textId="6843EDDD" w:rsidR="006079BA" w:rsidRPr="003638B9" w:rsidRDefault="006079BA" w:rsidP="006079BA">
      <w:pPr>
        <w:pStyle w:val="Default"/>
        <w:jc w:val="both"/>
        <w:rPr>
          <w:color w:val="auto"/>
        </w:rPr>
      </w:pPr>
      <w:r w:rsidRPr="003638B9">
        <w:rPr>
          <w:color w:val="auto"/>
        </w:rPr>
        <w:lastRenderedPageBreak/>
        <w:t>При сумме договора от 150 001,0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 - 300 000,</w:t>
      </w:r>
      <w:r w:rsidR="001E6A09">
        <w:rPr>
          <w:color w:val="auto"/>
        </w:rPr>
        <w:t>0</w:t>
      </w:r>
      <w:r w:rsidRPr="003638B9">
        <w:rPr>
          <w:color w:val="auto"/>
        </w:rPr>
        <w:t>0 руб. – 15 000,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0 руб. + 7% от разницы между суммой договора и 150 000,0 руб. </w:t>
      </w:r>
    </w:p>
    <w:p w14:paraId="7841894D" w14:textId="1716E32A" w:rsidR="006079BA" w:rsidRPr="003638B9" w:rsidRDefault="006079BA" w:rsidP="006079BA">
      <w:pPr>
        <w:pStyle w:val="Default"/>
        <w:jc w:val="both"/>
        <w:rPr>
          <w:color w:val="auto"/>
        </w:rPr>
      </w:pPr>
      <w:r w:rsidRPr="003638B9">
        <w:rPr>
          <w:color w:val="auto"/>
        </w:rPr>
        <w:t>При сумме договора от 300 001,</w:t>
      </w:r>
      <w:r w:rsidR="001E6A09">
        <w:rPr>
          <w:color w:val="auto"/>
        </w:rPr>
        <w:t>0</w:t>
      </w:r>
      <w:r w:rsidRPr="003638B9">
        <w:rPr>
          <w:color w:val="auto"/>
        </w:rPr>
        <w:t>0 – 1 000 000,</w:t>
      </w:r>
      <w:r w:rsidR="001E6A09">
        <w:rPr>
          <w:color w:val="auto"/>
        </w:rPr>
        <w:t>0</w:t>
      </w:r>
      <w:r w:rsidRPr="003638B9">
        <w:rPr>
          <w:color w:val="auto"/>
        </w:rPr>
        <w:t>0 руб. - 25 500,0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 руб. + 5% от разницы между суммой договора 300 001,0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 руб. </w:t>
      </w:r>
    </w:p>
    <w:p w14:paraId="053D5061" w14:textId="28048B71" w:rsidR="006079BA" w:rsidRPr="003638B9" w:rsidRDefault="006079BA" w:rsidP="006079BA">
      <w:pPr>
        <w:pStyle w:val="Default"/>
        <w:jc w:val="both"/>
        <w:rPr>
          <w:color w:val="auto"/>
        </w:rPr>
      </w:pPr>
      <w:r w:rsidRPr="003638B9">
        <w:rPr>
          <w:color w:val="auto"/>
        </w:rPr>
        <w:t>При сумме договора более 1 000 000,0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 руб. – 60500,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0 руб. + 3% от суммы, превышающей 1 000 000,0 руб.  </w:t>
      </w:r>
    </w:p>
    <w:p w14:paraId="1C414107" w14:textId="766127EE" w:rsidR="006079BA" w:rsidRPr="006079BA" w:rsidRDefault="00C75D24" w:rsidP="00C75D24">
      <w:pPr>
        <w:pStyle w:val="Default"/>
        <w:jc w:val="both"/>
        <w:rPr>
          <w:color w:val="auto"/>
        </w:rPr>
      </w:pPr>
      <w:r>
        <w:t xml:space="preserve">      </w:t>
      </w:r>
      <w:r w:rsidR="006079BA" w:rsidRPr="00BA5900">
        <w:t>3</w:t>
      </w:r>
      <w:r w:rsidR="006079BA" w:rsidRPr="006079BA">
        <w:rPr>
          <w:color w:val="auto"/>
        </w:rPr>
        <w:t xml:space="preserve">.3. Оплата производится путем перечисления на расчетный счет Ассоциации или наличными средствами в кассу Ассоциации, либо иными способами по согласованию сторон. </w:t>
      </w:r>
    </w:p>
    <w:p w14:paraId="0E686E55" w14:textId="2D1A9A42" w:rsidR="006079BA" w:rsidRPr="006079BA" w:rsidRDefault="00C75D24" w:rsidP="006079B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6079BA" w:rsidRPr="006079BA">
        <w:rPr>
          <w:color w:val="auto"/>
        </w:rPr>
        <w:t>3.4. Оплата суммы процентов, указанной в пункте 3.2. настоящего Договора, осуществляется Аккредитованной организацией ежемесячно в течение</w:t>
      </w:r>
      <w:r w:rsidR="00427149">
        <w:rPr>
          <w:color w:val="auto"/>
        </w:rPr>
        <w:t xml:space="preserve"> 5 (пяти)</w:t>
      </w:r>
      <w:r w:rsidR="006079BA" w:rsidRPr="006079BA">
        <w:rPr>
          <w:color w:val="auto"/>
        </w:rPr>
        <w:t xml:space="preserve"> </w:t>
      </w:r>
      <w:r w:rsidR="00C466F2">
        <w:t>рабочих дней с момента получения денежных средств по договору (соглашению), заключенному с арбитражным управляющим</w:t>
      </w:r>
      <w:r w:rsidR="00427149">
        <w:t xml:space="preserve"> -</w:t>
      </w:r>
      <w:r w:rsidR="00C466F2">
        <w:t xml:space="preserve"> членом Ассоциации.</w:t>
      </w:r>
    </w:p>
    <w:p w14:paraId="575D5C9D" w14:textId="77777777" w:rsidR="00876BA3" w:rsidRPr="006079BA" w:rsidRDefault="00876BA3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33B6D38B" w14:textId="77777777" w:rsidR="00506949" w:rsidRPr="00D80A65" w:rsidRDefault="00506949" w:rsidP="00D80A6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6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07DE538A" w14:textId="77777777" w:rsidR="00D80A65" w:rsidRPr="00D80A65" w:rsidRDefault="00D80A65" w:rsidP="00D80A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9904" w14:textId="77777777" w:rsidR="00506949" w:rsidRPr="0050694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4.1. В случае нарушения сроков уведомлени</w:t>
      </w:r>
      <w:r>
        <w:rPr>
          <w:rFonts w:ascii="Times New Roman" w:hAnsi="Times New Roman" w:cs="Times New Roman"/>
          <w:sz w:val="24"/>
          <w:szCs w:val="24"/>
        </w:rPr>
        <w:t xml:space="preserve">я Ассоциации согласно п. 2.2.5. </w:t>
      </w:r>
      <w:r w:rsidR="00506949" w:rsidRPr="00506949">
        <w:rPr>
          <w:rFonts w:ascii="Times New Roman" w:hAnsi="Times New Roman" w:cs="Times New Roman"/>
          <w:sz w:val="24"/>
          <w:szCs w:val="24"/>
        </w:rPr>
        <w:t>Аккредитованная организация уплачивает Ассоциа</w:t>
      </w:r>
      <w:r>
        <w:rPr>
          <w:rFonts w:ascii="Times New Roman" w:hAnsi="Times New Roman" w:cs="Times New Roman"/>
          <w:sz w:val="24"/>
          <w:szCs w:val="24"/>
        </w:rPr>
        <w:t xml:space="preserve">ции неустойку в размере 0,5% от суммы </w:t>
      </w:r>
      <w:r w:rsidR="00506949" w:rsidRPr="00506949">
        <w:rPr>
          <w:rFonts w:ascii="Times New Roman" w:hAnsi="Times New Roman" w:cs="Times New Roman"/>
          <w:sz w:val="24"/>
          <w:szCs w:val="24"/>
        </w:rPr>
        <w:t>всего договора за каждый день просрочки.</w:t>
      </w:r>
    </w:p>
    <w:p w14:paraId="2AF61E06" w14:textId="6EAB70D2" w:rsidR="00D80A65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4.2. В случае нарушения сроков перечислени</w:t>
      </w:r>
      <w:r>
        <w:rPr>
          <w:rFonts w:ascii="Times New Roman" w:hAnsi="Times New Roman" w:cs="Times New Roman"/>
          <w:sz w:val="24"/>
          <w:szCs w:val="24"/>
        </w:rPr>
        <w:t xml:space="preserve">я и сумм,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3.1.</w:t>
      </w:r>
      <w:r w:rsidR="00876BA3">
        <w:rPr>
          <w:rFonts w:ascii="Times New Roman" w:hAnsi="Times New Roman" w:cs="Times New Roman"/>
          <w:sz w:val="24"/>
          <w:szCs w:val="24"/>
        </w:rPr>
        <w:t xml:space="preserve"> и в </w:t>
      </w:r>
      <w:r w:rsidR="00F1524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76BA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76BA3">
        <w:rPr>
          <w:rFonts w:ascii="Times New Roman" w:hAnsi="Times New Roman" w:cs="Times New Roman"/>
          <w:sz w:val="24"/>
          <w:szCs w:val="24"/>
        </w:rPr>
        <w:t>. 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настоящего договора, Аккредитованная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уплачивает Ассоциации неустойку в </w:t>
      </w:r>
      <w:r w:rsidR="00506949" w:rsidRPr="00506949">
        <w:rPr>
          <w:rFonts w:ascii="Times New Roman" w:hAnsi="Times New Roman" w:cs="Times New Roman"/>
          <w:sz w:val="24"/>
          <w:szCs w:val="24"/>
        </w:rPr>
        <w:t>размере 0,5% от суммы всего дог</w:t>
      </w:r>
      <w:r>
        <w:rPr>
          <w:rFonts w:ascii="Times New Roman" w:hAnsi="Times New Roman" w:cs="Times New Roman"/>
          <w:sz w:val="24"/>
          <w:szCs w:val="24"/>
        </w:rPr>
        <w:t xml:space="preserve">овора за каждый день просрочки. </w:t>
      </w:r>
    </w:p>
    <w:p w14:paraId="3EEA917D" w14:textId="7E390AD1" w:rsidR="00506949" w:rsidRDefault="00D80A65" w:rsidP="00C7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4.3. За невыполнение или ненадлежащее выполн</w:t>
      </w:r>
      <w:r>
        <w:rPr>
          <w:rFonts w:ascii="Times New Roman" w:hAnsi="Times New Roman" w:cs="Times New Roman"/>
          <w:sz w:val="24"/>
          <w:szCs w:val="24"/>
        </w:rPr>
        <w:t xml:space="preserve">ение обязательств по настоящему </w:t>
      </w:r>
      <w:r w:rsidR="00506949" w:rsidRPr="00506949">
        <w:rPr>
          <w:rFonts w:ascii="Times New Roman" w:hAnsi="Times New Roman" w:cs="Times New Roman"/>
          <w:sz w:val="24"/>
          <w:szCs w:val="24"/>
        </w:rPr>
        <w:t>договору стороны несут ответственнос</w:t>
      </w:r>
      <w:r>
        <w:rPr>
          <w:rFonts w:ascii="Times New Roman" w:hAnsi="Times New Roman" w:cs="Times New Roman"/>
          <w:sz w:val="24"/>
          <w:szCs w:val="24"/>
        </w:rPr>
        <w:t xml:space="preserve">ть в соответствии с действующим 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  <w:r w:rsidR="00F15242" w:rsidRPr="00506949">
        <w:rPr>
          <w:rFonts w:ascii="Times New Roman" w:hAnsi="Times New Roman" w:cs="Times New Roman"/>
          <w:sz w:val="24"/>
          <w:szCs w:val="24"/>
        </w:rPr>
        <w:t>В случае возникновения</w:t>
      </w:r>
      <w:r w:rsidR="00F15242">
        <w:rPr>
          <w:rFonts w:ascii="Times New Roman" w:hAnsi="Times New Roman" w:cs="Times New Roman"/>
          <w:sz w:val="24"/>
          <w:szCs w:val="24"/>
        </w:rPr>
        <w:t xml:space="preserve"> разногласий между сторонами по исполнению </w:t>
      </w:r>
      <w:r w:rsidR="00F15242" w:rsidRPr="00506949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 стороны примут все меры к разрешению их путем переговоров.</w:t>
      </w:r>
    </w:p>
    <w:p w14:paraId="72607CFF" w14:textId="4020CC2A" w:rsidR="00C96284" w:rsidRPr="00915739" w:rsidRDefault="00C96284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5D24">
        <w:rPr>
          <w:rFonts w:ascii="Times New Roman" w:hAnsi="Times New Roman" w:cs="Times New Roman"/>
          <w:sz w:val="24"/>
          <w:szCs w:val="24"/>
        </w:rPr>
        <w:t xml:space="preserve"> </w:t>
      </w:r>
      <w:r w:rsidRPr="00915739">
        <w:rPr>
          <w:rFonts w:ascii="Times New Roman" w:hAnsi="Times New Roman" w:cs="Times New Roman"/>
          <w:sz w:val="24"/>
          <w:szCs w:val="24"/>
        </w:rPr>
        <w:t>4.4.</w:t>
      </w:r>
      <w:r w:rsidR="007A5454" w:rsidRPr="00915739">
        <w:rPr>
          <w:rFonts w:ascii="Times New Roman" w:hAnsi="Times New Roman" w:cs="Times New Roman"/>
          <w:sz w:val="24"/>
          <w:szCs w:val="24"/>
        </w:rPr>
        <w:t> </w:t>
      </w:r>
      <w:r w:rsidRPr="00915739">
        <w:rPr>
          <w:rFonts w:ascii="Times New Roman" w:hAnsi="Times New Roman" w:cs="Times New Roman"/>
          <w:sz w:val="24"/>
          <w:szCs w:val="24"/>
        </w:rPr>
        <w:t>В случае привлечения аккредитованным при Ассоциации лицом по виду деятельности «организатор торгов на электронных площадках»</w:t>
      </w:r>
      <w:r w:rsidR="007A5454" w:rsidRPr="00915739">
        <w:rPr>
          <w:rFonts w:ascii="Times New Roman" w:hAnsi="Times New Roman" w:cs="Times New Roman"/>
          <w:sz w:val="24"/>
          <w:szCs w:val="24"/>
        </w:rPr>
        <w:t xml:space="preserve"> или «оператор электронной площадки»</w:t>
      </w:r>
      <w:r w:rsidRPr="00915739">
        <w:rPr>
          <w:rFonts w:ascii="Times New Roman" w:hAnsi="Times New Roman" w:cs="Times New Roman"/>
          <w:sz w:val="24"/>
          <w:szCs w:val="24"/>
        </w:rPr>
        <w:t xml:space="preserve"> при осуществлении лично, или по поручению арбитражного управляющего, члена Ассоциации, профессиональной деятельности с неаккредитованными при Ассоциации лицами по виду деятельности «оператор электронной площадки»</w:t>
      </w:r>
      <w:r w:rsidR="007A5454" w:rsidRPr="00915739">
        <w:rPr>
          <w:rFonts w:ascii="Times New Roman" w:hAnsi="Times New Roman" w:cs="Times New Roman"/>
          <w:sz w:val="24"/>
          <w:szCs w:val="24"/>
        </w:rPr>
        <w:t xml:space="preserve"> или «организатор торгов на электронных площадках»  </w:t>
      </w:r>
      <w:r w:rsidRPr="00915739">
        <w:rPr>
          <w:rFonts w:ascii="Times New Roman" w:hAnsi="Times New Roman" w:cs="Times New Roman"/>
          <w:sz w:val="24"/>
          <w:szCs w:val="24"/>
        </w:rPr>
        <w:t xml:space="preserve"> аккредитованное при Ассоциации лицо уплачивает Ассоциации неустойку в размере 0,5% от суммы всего договора за каждый случай привлечения неаккредитованного при Ассоциации лица</w:t>
      </w:r>
      <w:r w:rsidR="007A5454" w:rsidRPr="00915739">
        <w:rPr>
          <w:rFonts w:ascii="Times New Roman" w:hAnsi="Times New Roman" w:cs="Times New Roman"/>
          <w:sz w:val="24"/>
          <w:szCs w:val="24"/>
        </w:rPr>
        <w:t>.</w:t>
      </w:r>
    </w:p>
    <w:p w14:paraId="388E527B" w14:textId="0C103712" w:rsidR="00386C33" w:rsidRPr="00915739" w:rsidRDefault="00C75D24" w:rsidP="00C7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 </w:t>
      </w:r>
      <w:r w:rsidR="00386C33" w:rsidRPr="00915739">
        <w:rPr>
          <w:rFonts w:ascii="Times New Roman" w:hAnsi="Times New Roman" w:cs="Times New Roman"/>
          <w:sz w:val="24"/>
          <w:szCs w:val="24"/>
        </w:rPr>
        <w:t>4.5.</w:t>
      </w:r>
      <w:r w:rsidR="007A5454" w:rsidRPr="00915739">
        <w:rPr>
          <w:rFonts w:ascii="Times New Roman" w:hAnsi="Times New Roman" w:cs="Times New Roman"/>
          <w:sz w:val="24"/>
          <w:szCs w:val="24"/>
        </w:rPr>
        <w:t xml:space="preserve"> В случае привлечения аккредитованным при Ассоциации лицом по виду деятельности «организатор торгов на электронных площадках» или «оператор электронной площадки» при осуществлении лично, или по поручению арбитражного управляющего, члена Ассоциации, профессиональной деятельности с неаккредитованными при Ассоциации лицами по виду деятельности «оператор электронной площадки» или «организатор торгов на электронных площадках»   аккредитованное при Ассоциации лицо уплачивает Ассоциации </w:t>
      </w:r>
      <w:r w:rsidRPr="00915739">
        <w:rPr>
          <w:rFonts w:ascii="Times New Roman" w:hAnsi="Times New Roman" w:cs="Times New Roman"/>
          <w:sz w:val="24"/>
          <w:szCs w:val="24"/>
        </w:rPr>
        <w:t>штрафную санкцию в размере тройного взноса, предусмотренного п. 6.1 Положения об Аккредитации лиц, предоставляющих услуги арбитражным управляющим членам Ассоциации арбитражных управляющих «ГАРАНТИЯ», за разовую аккредитацию.</w:t>
      </w:r>
    </w:p>
    <w:p w14:paraId="47DC42EC" w14:textId="7B995F45" w:rsidR="00D80A65" w:rsidRDefault="0091573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4.6. В случае возмещения из средств компенсационного фонда ААУ «Гарантия» убытков, причиненных членом Ассоциации вследствие неисполнения или ненадлежащего исполнения аккредитованным лицом условий настоящего Соглашения, </w:t>
      </w:r>
      <w:r w:rsidRPr="00915739">
        <w:rPr>
          <w:rFonts w:ascii="Times New Roman" w:hAnsi="Times New Roman" w:cs="Times New Roman"/>
          <w:sz w:val="24"/>
          <w:szCs w:val="24"/>
        </w:rPr>
        <w:lastRenderedPageBreak/>
        <w:t>аккредитованное лицо обязуется возместить ААУ «Гарантия» выплаченные из компенсационного фонда денежные средства.</w:t>
      </w:r>
    </w:p>
    <w:p w14:paraId="12EA654B" w14:textId="77777777" w:rsidR="00915739" w:rsidRPr="00506949" w:rsidRDefault="0091573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041C1" w14:textId="77777777" w:rsidR="00506949" w:rsidRPr="00D80A65" w:rsidRDefault="00506949" w:rsidP="00D80A6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65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6CE78A23" w14:textId="77777777" w:rsidR="00D80A65" w:rsidRPr="00D80A65" w:rsidRDefault="00D80A65" w:rsidP="00D80A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58AE" w14:textId="27AD7625" w:rsidR="00506949" w:rsidRPr="0091573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915739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 момента его подписания и </w:t>
      </w:r>
      <w:r w:rsidRPr="00915739">
        <w:rPr>
          <w:rFonts w:ascii="Times New Roman" w:hAnsi="Times New Roman" w:cs="Times New Roman"/>
          <w:sz w:val="24"/>
          <w:szCs w:val="24"/>
        </w:rPr>
        <w:t xml:space="preserve">действует в </w:t>
      </w:r>
      <w:r w:rsidR="00506949" w:rsidRPr="00915739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86C33" w:rsidRPr="00915739">
        <w:rPr>
          <w:rFonts w:ascii="Times New Roman" w:hAnsi="Times New Roman" w:cs="Times New Roman"/>
          <w:sz w:val="24"/>
          <w:szCs w:val="24"/>
        </w:rPr>
        <w:t>1 (одного) года</w:t>
      </w:r>
      <w:r w:rsidR="00506949" w:rsidRPr="00915739">
        <w:rPr>
          <w:rFonts w:ascii="Times New Roman" w:hAnsi="Times New Roman" w:cs="Times New Roman"/>
          <w:sz w:val="24"/>
          <w:szCs w:val="24"/>
        </w:rPr>
        <w:t xml:space="preserve"> аккредитации Аккредитованной организации при Ассоциации.</w:t>
      </w:r>
    </w:p>
    <w:p w14:paraId="29A66DA5" w14:textId="77777777" w:rsidR="00386C33" w:rsidRPr="0091573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915739">
        <w:rPr>
          <w:rFonts w:ascii="Times New Roman" w:hAnsi="Times New Roman" w:cs="Times New Roman"/>
          <w:sz w:val="24"/>
          <w:szCs w:val="24"/>
        </w:rPr>
        <w:t xml:space="preserve">5.2. </w:t>
      </w:r>
      <w:r w:rsidR="00386C33" w:rsidRPr="00915739">
        <w:rPr>
          <w:rFonts w:ascii="Times New Roman" w:hAnsi="Times New Roman" w:cs="Times New Roman"/>
          <w:sz w:val="24"/>
          <w:szCs w:val="24"/>
        </w:rPr>
        <w:t xml:space="preserve">По заявлению аккредитованного лица ее аккредитация может быть продлена, но не более чем на 1 (один) год. </w:t>
      </w:r>
    </w:p>
    <w:p w14:paraId="25588172" w14:textId="74FFE31B" w:rsidR="00386C33" w:rsidRPr="00915739" w:rsidRDefault="00386C33" w:rsidP="0038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  5.3. Заявление о продлении срока аккредитации должно быть подано не менее чем за 30 (тридцати) календарных дней до окончания срока аккредитации.</w:t>
      </w:r>
    </w:p>
    <w:p w14:paraId="0D75B759" w14:textId="08E7B899" w:rsidR="00506949" w:rsidRDefault="00386C33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 5.4. </w:t>
      </w:r>
      <w:r w:rsidR="00506949" w:rsidRPr="00915739">
        <w:rPr>
          <w:rFonts w:ascii="Times New Roman" w:hAnsi="Times New Roman" w:cs="Times New Roman"/>
          <w:sz w:val="24"/>
          <w:szCs w:val="24"/>
        </w:rPr>
        <w:t>В случае если Аккредитованная организация заявляет о намерении продления</w:t>
      </w:r>
      <w:r w:rsidR="00D80A65" w:rsidRPr="00915739">
        <w:rPr>
          <w:rFonts w:ascii="Times New Roman" w:hAnsi="Times New Roman" w:cs="Times New Roman"/>
          <w:sz w:val="24"/>
          <w:szCs w:val="24"/>
        </w:rPr>
        <w:t xml:space="preserve"> </w:t>
      </w:r>
      <w:r w:rsidR="00506949" w:rsidRPr="00915739">
        <w:rPr>
          <w:rFonts w:ascii="Times New Roman" w:hAnsi="Times New Roman" w:cs="Times New Roman"/>
          <w:sz w:val="24"/>
          <w:szCs w:val="24"/>
        </w:rPr>
        <w:t>аккредитации при Ассоциации на новый срок, данный</w:t>
      </w:r>
      <w:r w:rsidR="00D80A65" w:rsidRPr="00915739">
        <w:rPr>
          <w:rFonts w:ascii="Times New Roman" w:hAnsi="Times New Roman" w:cs="Times New Roman"/>
          <w:sz w:val="24"/>
          <w:szCs w:val="24"/>
        </w:rPr>
        <w:t xml:space="preserve"> договор имеет юридическую силу на </w:t>
      </w:r>
      <w:r w:rsidR="00506949" w:rsidRPr="00915739">
        <w:rPr>
          <w:rFonts w:ascii="Times New Roman" w:hAnsi="Times New Roman" w:cs="Times New Roman"/>
          <w:sz w:val="24"/>
          <w:szCs w:val="24"/>
        </w:rPr>
        <w:t xml:space="preserve">новый срок </w:t>
      </w:r>
      <w:r w:rsidR="00D80A65" w:rsidRPr="00915739">
        <w:rPr>
          <w:rFonts w:ascii="Times New Roman" w:hAnsi="Times New Roman" w:cs="Times New Roman"/>
          <w:sz w:val="24"/>
          <w:szCs w:val="24"/>
        </w:rPr>
        <w:t>аккредитации.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ED986" w14:textId="31877A7E" w:rsidR="00386C33" w:rsidRDefault="00386C33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2F08B" w14:textId="1582C3E3" w:rsidR="007A5454" w:rsidRDefault="007A5454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1A891" w14:textId="77777777" w:rsidR="007A5454" w:rsidRPr="00506949" w:rsidRDefault="007A5454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CC13E" w14:textId="651D5660" w:rsidR="00D80A65" w:rsidRPr="007A5454" w:rsidRDefault="00506949" w:rsidP="007A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65">
        <w:rPr>
          <w:rFonts w:ascii="Times New Roman" w:hAnsi="Times New Roman" w:cs="Times New Roman"/>
          <w:b/>
          <w:sz w:val="24"/>
          <w:szCs w:val="24"/>
        </w:rPr>
        <w:t>6. ДОПОЛНИТЕЛЬНЫЕ УСЛОВИЯ</w:t>
      </w:r>
    </w:p>
    <w:p w14:paraId="219E3A19" w14:textId="77777777" w:rsidR="00506949" w:rsidRPr="0050694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6.1. Настоящий договор может быть расторгнут п</w:t>
      </w:r>
      <w:r>
        <w:rPr>
          <w:rFonts w:ascii="Times New Roman" w:hAnsi="Times New Roman" w:cs="Times New Roman"/>
          <w:sz w:val="24"/>
          <w:szCs w:val="24"/>
        </w:rPr>
        <w:t xml:space="preserve">о обоюдному согласию сторон, но </w:t>
      </w:r>
      <w:r w:rsidR="00506949" w:rsidRPr="00506949">
        <w:rPr>
          <w:rFonts w:ascii="Times New Roman" w:hAnsi="Times New Roman" w:cs="Times New Roman"/>
          <w:sz w:val="24"/>
          <w:szCs w:val="24"/>
        </w:rPr>
        <w:t>не ранее проведения окончательного расчета между ними.</w:t>
      </w:r>
    </w:p>
    <w:p w14:paraId="4E278B00" w14:textId="77777777" w:rsidR="00506949" w:rsidRPr="0050694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6.2. Все приложения, дополнения и изменения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договору имеют силу </w:t>
      </w:r>
      <w:r w:rsidR="00506949" w:rsidRPr="00506949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в том случае, </w:t>
      </w:r>
      <w:r w:rsidR="00506949" w:rsidRPr="00506949">
        <w:rPr>
          <w:rFonts w:ascii="Times New Roman" w:hAnsi="Times New Roman" w:cs="Times New Roman"/>
          <w:sz w:val="24"/>
          <w:szCs w:val="24"/>
        </w:rPr>
        <w:t>если они оформлены</w:t>
      </w:r>
      <w:r>
        <w:rPr>
          <w:rFonts w:ascii="Times New Roman" w:hAnsi="Times New Roman" w:cs="Times New Roman"/>
          <w:sz w:val="24"/>
          <w:szCs w:val="24"/>
        </w:rPr>
        <w:t xml:space="preserve"> в письменной форме и подписаны уполномоченными </w:t>
      </w:r>
      <w:r w:rsidR="00506949" w:rsidRPr="00506949">
        <w:rPr>
          <w:rFonts w:ascii="Times New Roman" w:hAnsi="Times New Roman" w:cs="Times New Roman"/>
          <w:sz w:val="24"/>
          <w:szCs w:val="24"/>
        </w:rPr>
        <w:t>представителями сторон.</w:t>
      </w:r>
    </w:p>
    <w:p w14:paraId="5E0C687F" w14:textId="77777777" w:rsidR="00506949" w:rsidRPr="0050694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</w:t>
      </w:r>
      <w:r>
        <w:rPr>
          <w:rFonts w:ascii="Times New Roman" w:hAnsi="Times New Roman" w:cs="Times New Roman"/>
          <w:sz w:val="24"/>
          <w:szCs w:val="24"/>
        </w:rPr>
        <w:t xml:space="preserve">плярах, по одному для каждой из </w:t>
      </w:r>
      <w:r w:rsidR="00506949" w:rsidRPr="00506949">
        <w:rPr>
          <w:rFonts w:ascii="Times New Roman" w:hAnsi="Times New Roman" w:cs="Times New Roman"/>
          <w:sz w:val="24"/>
          <w:szCs w:val="24"/>
        </w:rPr>
        <w:t>сторон, имеющих одинаковую юридическую силу.</w:t>
      </w:r>
    </w:p>
    <w:p w14:paraId="1D11C6C0" w14:textId="77777777" w:rsidR="00D80A65" w:rsidRPr="00D80A65" w:rsidRDefault="00D80A65" w:rsidP="00D80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27BD5" w14:textId="77777777" w:rsidR="00506949" w:rsidRPr="00D80A65" w:rsidRDefault="00506949" w:rsidP="00D80A6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A65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14:paraId="77D72B58" w14:textId="06BA3983" w:rsidR="00B84311" w:rsidRDefault="00B84311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431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A6B77F" w14:textId="3A3A9434" w:rsidR="00506949" w:rsidRPr="00D80A65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A65">
        <w:rPr>
          <w:rFonts w:ascii="Times New Roman" w:hAnsi="Times New Roman" w:cs="Times New Roman"/>
          <w:b/>
          <w:sz w:val="24"/>
          <w:szCs w:val="24"/>
        </w:rPr>
        <w:t>Ассоциация:</w:t>
      </w:r>
      <w:r w:rsidR="00035B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302C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ADA4599" w14:textId="77777777" w:rsidR="00D80A65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CDCD9" w14:textId="77777777" w:rsidR="00D80A65" w:rsidRPr="00876BA3" w:rsidRDefault="00876BA3" w:rsidP="00876B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BA3">
        <w:rPr>
          <w:rFonts w:ascii="Times New Roman" w:hAnsi="Times New Roman" w:cs="Times New Roman"/>
          <w:b/>
          <w:sz w:val="24"/>
          <w:szCs w:val="24"/>
        </w:rPr>
        <w:t>Ассоциаци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76BA3">
        <w:rPr>
          <w:rFonts w:ascii="Times New Roman" w:hAnsi="Times New Roman" w:cs="Times New Roman"/>
          <w:b/>
          <w:sz w:val="24"/>
          <w:szCs w:val="24"/>
        </w:rPr>
        <w:t xml:space="preserve"> арбитражных управляющих «Гарантия»</w:t>
      </w:r>
    </w:p>
    <w:p w14:paraId="3CA11147" w14:textId="77777777" w:rsidR="00876BA3" w:rsidRDefault="00876BA3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2EB46" w14:textId="77777777" w:rsidR="00EC3353" w:rsidRPr="00EC3353" w:rsidRDefault="00876BA3" w:rsidP="00EC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</w:t>
      </w:r>
      <w:r w:rsidRPr="00876BA3">
        <w:rPr>
          <w:rFonts w:ascii="Times New Roman" w:hAnsi="Times New Roman" w:cs="Times New Roman"/>
          <w:sz w:val="24"/>
          <w:szCs w:val="24"/>
        </w:rPr>
        <w:t xml:space="preserve">дрес: </w:t>
      </w:r>
      <w:r w:rsidR="00EC3353" w:rsidRPr="00EC3353">
        <w:rPr>
          <w:rFonts w:ascii="Times New Roman" w:hAnsi="Times New Roman" w:cs="Times New Roman"/>
          <w:sz w:val="24"/>
          <w:szCs w:val="24"/>
        </w:rPr>
        <w:t xml:space="preserve">125167, Москва г, </w:t>
      </w:r>
      <w:proofErr w:type="spellStart"/>
      <w:r w:rsidR="00EC3353" w:rsidRPr="00EC3353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EC3353" w:rsidRPr="00EC3353">
        <w:rPr>
          <w:rFonts w:ascii="Times New Roman" w:hAnsi="Times New Roman" w:cs="Times New Roman"/>
          <w:sz w:val="24"/>
          <w:szCs w:val="24"/>
        </w:rPr>
        <w:t>. муниципальный округ</w:t>
      </w:r>
    </w:p>
    <w:p w14:paraId="0A209D3A" w14:textId="1D55F109" w:rsidR="00876BA3" w:rsidRPr="00876BA3" w:rsidRDefault="00EC3353" w:rsidP="00EC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353">
        <w:rPr>
          <w:rFonts w:ascii="Times New Roman" w:hAnsi="Times New Roman" w:cs="Times New Roman"/>
          <w:sz w:val="24"/>
          <w:szCs w:val="24"/>
        </w:rPr>
        <w:t xml:space="preserve">Хорошевский, </w:t>
      </w:r>
      <w:proofErr w:type="spellStart"/>
      <w:r w:rsidRPr="00EC335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C3353">
        <w:rPr>
          <w:rFonts w:ascii="Times New Roman" w:hAnsi="Times New Roman" w:cs="Times New Roman"/>
          <w:sz w:val="24"/>
          <w:szCs w:val="24"/>
        </w:rPr>
        <w:t xml:space="preserve"> Викторенко, д.5, стр. 1</w:t>
      </w:r>
    </w:p>
    <w:p w14:paraId="203C68AE" w14:textId="46E86114" w:rsidR="00876BA3" w:rsidRPr="00876BA3" w:rsidRDefault="00876BA3" w:rsidP="0087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/КПП:</w:t>
      </w:r>
      <w:r w:rsidRPr="00876BA3">
        <w:rPr>
          <w:rFonts w:ascii="Times New Roman" w:hAnsi="Times New Roman" w:cs="Times New Roman"/>
          <w:sz w:val="24"/>
          <w:szCs w:val="24"/>
        </w:rPr>
        <w:t xml:space="preserve"> 7727278019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EC3353" w:rsidRPr="00EC3353">
        <w:rPr>
          <w:rFonts w:ascii="Times New Roman" w:hAnsi="Times New Roman" w:cs="Times New Roman"/>
          <w:sz w:val="24"/>
          <w:szCs w:val="24"/>
        </w:rPr>
        <w:t>771401001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88DF0" w14:textId="6B78D3E6" w:rsidR="00876BA3" w:rsidRPr="00876BA3" w:rsidRDefault="00876BA3" w:rsidP="0087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ОГ</w:t>
      </w:r>
      <w:r w:rsidR="00493AC7">
        <w:rPr>
          <w:rFonts w:ascii="Times New Roman" w:hAnsi="Times New Roman" w:cs="Times New Roman"/>
          <w:sz w:val="24"/>
          <w:szCs w:val="24"/>
        </w:rPr>
        <w:t>Р</w:t>
      </w:r>
      <w:r w:rsidRPr="00876BA3">
        <w:rPr>
          <w:rFonts w:ascii="Times New Roman" w:hAnsi="Times New Roman" w:cs="Times New Roman"/>
          <w:sz w:val="24"/>
          <w:szCs w:val="24"/>
        </w:rPr>
        <w:t>Н 1087799004193</w:t>
      </w:r>
    </w:p>
    <w:p w14:paraId="39BA08E7" w14:textId="57657D41" w:rsidR="00876BA3" w:rsidRPr="00876BA3" w:rsidRDefault="00876BA3" w:rsidP="0087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 xml:space="preserve">р/с </w:t>
      </w:r>
      <w:r w:rsidR="00803D52" w:rsidRPr="00803D52">
        <w:rPr>
          <w:rFonts w:ascii="Times New Roman" w:hAnsi="Times New Roman" w:cs="Times New Roman"/>
          <w:sz w:val="24"/>
          <w:szCs w:val="24"/>
        </w:rPr>
        <w:t>40703810012010067623</w:t>
      </w:r>
    </w:p>
    <w:p w14:paraId="30F46228" w14:textId="1F5DEE77" w:rsidR="00876BA3" w:rsidRPr="00876BA3" w:rsidRDefault="00876BA3" w:rsidP="0087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в</w:t>
      </w:r>
      <w:r w:rsidR="00803D52">
        <w:rPr>
          <w:rFonts w:ascii="Times New Roman" w:hAnsi="Times New Roman" w:cs="Times New Roman"/>
          <w:sz w:val="24"/>
          <w:szCs w:val="24"/>
        </w:rPr>
        <w:t xml:space="preserve"> </w:t>
      </w:r>
      <w:r w:rsidR="00803D52" w:rsidRPr="00803D52">
        <w:rPr>
          <w:rFonts w:ascii="Times New Roman" w:hAnsi="Times New Roman" w:cs="Times New Roman"/>
          <w:sz w:val="24"/>
          <w:szCs w:val="24"/>
        </w:rPr>
        <w:t>Филиал "Корпоративный" ПАО "Совкомбанк"</w:t>
      </w:r>
    </w:p>
    <w:p w14:paraId="2A666303" w14:textId="7D081ABD" w:rsidR="00876BA3" w:rsidRPr="00876BA3" w:rsidRDefault="00876BA3" w:rsidP="0087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 xml:space="preserve">к/с </w:t>
      </w:r>
      <w:r w:rsidR="00803D52" w:rsidRPr="00803D52">
        <w:rPr>
          <w:rFonts w:ascii="Times New Roman" w:hAnsi="Times New Roman" w:cs="Times New Roman"/>
          <w:sz w:val="24"/>
          <w:szCs w:val="24"/>
        </w:rPr>
        <w:t>30101810445250000360</w:t>
      </w:r>
    </w:p>
    <w:p w14:paraId="557DD488" w14:textId="1BCFAB62" w:rsidR="00690BCF" w:rsidRPr="00690BCF" w:rsidRDefault="00876BA3" w:rsidP="00690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BA3">
        <w:rPr>
          <w:rFonts w:ascii="Times New Roman" w:hAnsi="Times New Roman" w:cs="Times New Roman"/>
          <w:sz w:val="24"/>
          <w:szCs w:val="24"/>
        </w:rPr>
        <w:t xml:space="preserve">БИК </w:t>
      </w:r>
      <w:r w:rsidR="00803D52" w:rsidRPr="00803D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03D52" w:rsidRPr="00803D52">
        <w:rPr>
          <w:rFonts w:ascii="Times New Roman" w:hAnsi="Times New Roman" w:cs="Times New Roman"/>
          <w:sz w:val="24"/>
          <w:szCs w:val="24"/>
        </w:rPr>
        <w:t xml:space="preserve"> 044525360</w:t>
      </w:r>
    </w:p>
    <w:p w14:paraId="574F4098" w14:textId="77777777" w:rsidR="00690BCF" w:rsidRPr="00690BCF" w:rsidRDefault="00690BCF" w:rsidP="00690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F1718" w14:textId="77777777" w:rsidR="002D0BF5" w:rsidRPr="002D0BF5" w:rsidRDefault="002D0BF5" w:rsidP="002D0B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BF5">
        <w:rPr>
          <w:rFonts w:ascii="Times New Roman" w:hAnsi="Times New Roman" w:cs="Times New Roman"/>
          <w:bCs/>
          <w:sz w:val="24"/>
          <w:szCs w:val="24"/>
        </w:rPr>
        <w:t>Директор Ассоциации АУ «ГАРАНТИЯ»</w:t>
      </w:r>
    </w:p>
    <w:p w14:paraId="5E25A445" w14:textId="77777777" w:rsidR="002D0BF5" w:rsidRPr="002D0BF5" w:rsidRDefault="002D0BF5" w:rsidP="002D0B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F6E570" w14:textId="07689C87" w:rsidR="00842CFB" w:rsidRPr="00B84311" w:rsidRDefault="002D0BF5" w:rsidP="00842C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BF5">
        <w:rPr>
          <w:rFonts w:ascii="Times New Roman" w:hAnsi="Times New Roman" w:cs="Times New Roman"/>
          <w:bCs/>
          <w:sz w:val="24"/>
          <w:szCs w:val="24"/>
        </w:rPr>
        <w:t>_______________________Павлов С.А.</w:t>
      </w:r>
    </w:p>
    <w:p w14:paraId="0442D6A0" w14:textId="38DE6148" w:rsidR="00842CFB" w:rsidRPr="00842CFB" w:rsidRDefault="00842CFB" w:rsidP="00842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65573351"/>
    </w:p>
    <w:bookmarkEnd w:id="0"/>
    <w:p w14:paraId="0FD5CBF1" w14:textId="77777777" w:rsidR="00842CFB" w:rsidRDefault="00842CFB" w:rsidP="00690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8E381" w14:textId="696E12A1" w:rsidR="00915739" w:rsidRPr="00876BA3" w:rsidRDefault="00915739" w:rsidP="00915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Аккредитованная организация:</w:t>
      </w:r>
    </w:p>
    <w:p w14:paraId="00DC89E8" w14:textId="77777777" w:rsidR="00915739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34C0B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</w:t>
      </w:r>
      <w:r w:rsidRPr="00876BA3">
        <w:rPr>
          <w:rFonts w:ascii="Times New Roman" w:hAnsi="Times New Roman" w:cs="Times New Roman"/>
          <w:sz w:val="24"/>
          <w:szCs w:val="24"/>
        </w:rPr>
        <w:t xml:space="preserve">дрес: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3EA915C4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/КПП:</w:t>
      </w:r>
      <w:r w:rsidRPr="00876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77B4E863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76BA3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24420F0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 xml:space="preserve">р/с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AB08482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20D849AB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 xml:space="preserve">к/с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48EE1D1" w14:textId="77777777" w:rsidR="00915739" w:rsidRPr="00690BCF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BA3">
        <w:rPr>
          <w:rFonts w:ascii="Times New Roman" w:hAnsi="Times New Roman" w:cs="Times New Roman"/>
          <w:sz w:val="24"/>
          <w:szCs w:val="24"/>
        </w:rPr>
        <w:t xml:space="preserve">БИК </w:t>
      </w:r>
      <w:r w:rsidRPr="00803D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03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1879C759" w14:textId="77777777" w:rsidR="00915739" w:rsidRPr="00690BCF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1728F" w14:textId="77777777" w:rsidR="00915739" w:rsidRPr="002D0BF5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BF5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6DF48787" w14:textId="77777777" w:rsidR="00915739" w:rsidRPr="002D0BF5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CB02A1" w14:textId="455E37C7" w:rsidR="00B84311" w:rsidRPr="00B84311" w:rsidRDefault="00915739" w:rsidP="00B84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BF5"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>(ФИО)</w:t>
      </w:r>
    </w:p>
    <w:p w14:paraId="3B60B0BA" w14:textId="2A8D3B45" w:rsidR="00B84311" w:rsidRDefault="00B84311" w:rsidP="00B84311">
      <w:pPr>
        <w:rPr>
          <w:rFonts w:ascii="Times New Roman" w:hAnsi="Times New Roman" w:cs="Times New Roman"/>
          <w:sz w:val="24"/>
          <w:szCs w:val="24"/>
        </w:rPr>
      </w:pPr>
    </w:p>
    <w:p w14:paraId="14934B73" w14:textId="77777777" w:rsidR="00B84311" w:rsidRDefault="00B84311" w:rsidP="00B84311">
      <w:pPr>
        <w:rPr>
          <w:rFonts w:ascii="Times New Roman" w:hAnsi="Times New Roman" w:cs="Times New Roman"/>
          <w:sz w:val="24"/>
          <w:szCs w:val="24"/>
        </w:rPr>
      </w:pPr>
    </w:p>
    <w:p w14:paraId="4377CE23" w14:textId="77777777" w:rsidR="00B84311" w:rsidRDefault="00B84311" w:rsidP="00B84311">
      <w:pPr>
        <w:rPr>
          <w:rFonts w:ascii="Times New Roman" w:hAnsi="Times New Roman" w:cs="Times New Roman"/>
          <w:sz w:val="24"/>
          <w:szCs w:val="24"/>
        </w:rPr>
      </w:pPr>
    </w:p>
    <w:p w14:paraId="3D0CDF09" w14:textId="77777777" w:rsidR="00B84311" w:rsidRDefault="00B84311" w:rsidP="00B84311">
      <w:pPr>
        <w:rPr>
          <w:rFonts w:ascii="Times New Roman" w:hAnsi="Times New Roman" w:cs="Times New Roman"/>
          <w:sz w:val="24"/>
          <w:szCs w:val="24"/>
        </w:rPr>
      </w:pPr>
    </w:p>
    <w:p w14:paraId="3297D1EF" w14:textId="3757DB24" w:rsidR="00B84311" w:rsidRPr="00B84311" w:rsidRDefault="00B84311" w:rsidP="00B84311">
      <w:pPr>
        <w:rPr>
          <w:rFonts w:ascii="Times New Roman" w:hAnsi="Times New Roman" w:cs="Times New Roman"/>
          <w:sz w:val="24"/>
          <w:szCs w:val="24"/>
        </w:rPr>
      </w:pPr>
    </w:p>
    <w:sectPr w:rsidR="00B84311" w:rsidRPr="00B84311" w:rsidSect="002B4F49">
      <w:type w:val="continuous"/>
      <w:pgSz w:w="11906" w:h="16838"/>
      <w:pgMar w:top="1440" w:right="1440" w:bottom="851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4531"/>
    <w:multiLevelType w:val="hybridMultilevel"/>
    <w:tmpl w:val="2F263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E84"/>
    <w:multiLevelType w:val="hybridMultilevel"/>
    <w:tmpl w:val="43E6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72A9"/>
    <w:multiLevelType w:val="hybridMultilevel"/>
    <w:tmpl w:val="A06CF5D6"/>
    <w:lvl w:ilvl="0" w:tplc="B688FD7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4814828">
    <w:abstractNumId w:val="1"/>
  </w:num>
  <w:num w:numId="2" w16cid:durableId="1726559077">
    <w:abstractNumId w:val="0"/>
  </w:num>
  <w:num w:numId="3" w16cid:durableId="17184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D6"/>
    <w:rsid w:val="00001398"/>
    <w:rsid w:val="0000290B"/>
    <w:rsid w:val="00035B9D"/>
    <w:rsid w:val="00055668"/>
    <w:rsid w:val="001644E8"/>
    <w:rsid w:val="001E6A09"/>
    <w:rsid w:val="0024700E"/>
    <w:rsid w:val="002B1BAE"/>
    <w:rsid w:val="002B4F49"/>
    <w:rsid w:val="002D0BF5"/>
    <w:rsid w:val="002F0394"/>
    <w:rsid w:val="002F7281"/>
    <w:rsid w:val="00386C33"/>
    <w:rsid w:val="003E483D"/>
    <w:rsid w:val="00427149"/>
    <w:rsid w:val="00493AC7"/>
    <w:rsid w:val="0049603D"/>
    <w:rsid w:val="004C0EA6"/>
    <w:rsid w:val="004D2AE5"/>
    <w:rsid w:val="00505338"/>
    <w:rsid w:val="00506949"/>
    <w:rsid w:val="00553C8E"/>
    <w:rsid w:val="005D12F6"/>
    <w:rsid w:val="006079BA"/>
    <w:rsid w:val="00690BCF"/>
    <w:rsid w:val="006A70EB"/>
    <w:rsid w:val="00720491"/>
    <w:rsid w:val="007302C0"/>
    <w:rsid w:val="007319AC"/>
    <w:rsid w:val="00793DFF"/>
    <w:rsid w:val="007A5454"/>
    <w:rsid w:val="007C20F6"/>
    <w:rsid w:val="00803D52"/>
    <w:rsid w:val="00842CFB"/>
    <w:rsid w:val="00876BA3"/>
    <w:rsid w:val="0088639F"/>
    <w:rsid w:val="00886B2F"/>
    <w:rsid w:val="008953A4"/>
    <w:rsid w:val="008B754E"/>
    <w:rsid w:val="008E6008"/>
    <w:rsid w:val="008F59D6"/>
    <w:rsid w:val="00915739"/>
    <w:rsid w:val="009807A2"/>
    <w:rsid w:val="00A04E87"/>
    <w:rsid w:val="00AD5203"/>
    <w:rsid w:val="00B65BF8"/>
    <w:rsid w:val="00B84311"/>
    <w:rsid w:val="00BF4A58"/>
    <w:rsid w:val="00C32A5D"/>
    <w:rsid w:val="00C466F2"/>
    <w:rsid w:val="00C75D24"/>
    <w:rsid w:val="00C95AD1"/>
    <w:rsid w:val="00C96284"/>
    <w:rsid w:val="00D64318"/>
    <w:rsid w:val="00D80A65"/>
    <w:rsid w:val="00DB28A8"/>
    <w:rsid w:val="00EC3353"/>
    <w:rsid w:val="00F04CBD"/>
    <w:rsid w:val="00F15242"/>
    <w:rsid w:val="00F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1A0A"/>
  <w15:chartTrackingRefBased/>
  <w15:docId w15:val="{7ED8F92D-7822-4E65-B99B-909B5F41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949"/>
    <w:pPr>
      <w:ind w:left="720"/>
      <w:contextualSpacing/>
    </w:pPr>
  </w:style>
  <w:style w:type="paragraph" w:customStyle="1" w:styleId="Default">
    <w:name w:val="Default"/>
    <w:rsid w:val="002B1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1D61-074B-4A69-B986-94C5FBA7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</dc:creator>
  <cp:keywords/>
  <dc:description/>
  <cp:lastModifiedBy>User</cp:lastModifiedBy>
  <cp:revision>2</cp:revision>
  <cp:lastPrinted>2019-04-18T12:13:00Z</cp:lastPrinted>
  <dcterms:created xsi:type="dcterms:W3CDTF">2023-04-21T08:39:00Z</dcterms:created>
  <dcterms:modified xsi:type="dcterms:W3CDTF">2023-04-21T08:39:00Z</dcterms:modified>
</cp:coreProperties>
</file>